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505" w:rsidRPr="00F13505" w:rsidRDefault="00F13505" w:rsidP="00F13505">
      <w:pPr>
        <w:spacing w:after="0" w:line="288" w:lineRule="auto"/>
        <w:jc w:val="right"/>
        <w:rPr>
          <w:rFonts w:ascii="Arial" w:hAnsi="Arial" w:cs="Arial"/>
          <w:b/>
          <w:sz w:val="24"/>
          <w:szCs w:val="24"/>
          <w:u w:val="single"/>
          <w:lang w:val="en-GB"/>
        </w:rPr>
      </w:pPr>
      <w:r w:rsidRPr="00F13505">
        <w:rPr>
          <w:rFonts w:ascii="Arial" w:hAnsi="Arial" w:cs="Arial"/>
          <w:b/>
          <w:sz w:val="24"/>
          <w:szCs w:val="24"/>
          <w:u w:val="single"/>
          <w:lang w:val="en-GB"/>
        </w:rPr>
        <w:t>CHECK AGAINST DELIVERY</w:t>
      </w:r>
    </w:p>
    <w:p w:rsidR="00F13505" w:rsidRPr="00F13505" w:rsidRDefault="00F13505" w:rsidP="00F13505">
      <w:pPr>
        <w:spacing w:after="0" w:line="288" w:lineRule="auto"/>
        <w:jc w:val="right"/>
        <w:rPr>
          <w:rFonts w:ascii="Arial" w:hAnsi="Arial" w:cs="Arial"/>
          <w:sz w:val="24"/>
          <w:szCs w:val="24"/>
          <w:lang w:val="en-GB"/>
        </w:rPr>
      </w:pPr>
    </w:p>
    <w:p w:rsidR="00F13505" w:rsidRPr="00F13505" w:rsidRDefault="00F13505" w:rsidP="00F13505">
      <w:pPr>
        <w:spacing w:after="0" w:line="288" w:lineRule="auto"/>
        <w:jc w:val="center"/>
        <w:rPr>
          <w:rFonts w:ascii="Arial" w:hAnsi="Arial" w:cs="Arial"/>
          <w:b/>
          <w:sz w:val="24"/>
          <w:szCs w:val="24"/>
          <w:lang w:val="en-GB"/>
        </w:rPr>
      </w:pPr>
      <w:r w:rsidRPr="00F13505">
        <w:rPr>
          <w:rFonts w:ascii="Arial" w:hAnsi="Arial" w:cs="Arial"/>
          <w:b/>
          <w:sz w:val="24"/>
          <w:szCs w:val="24"/>
          <w:lang w:val="en-GB"/>
        </w:rPr>
        <w:t xml:space="preserve">Address by Mr </w:t>
      </w:r>
      <w:proofErr w:type="spellStart"/>
      <w:r w:rsidRPr="00F13505">
        <w:rPr>
          <w:rFonts w:ascii="Arial" w:hAnsi="Arial" w:cs="Arial"/>
          <w:b/>
          <w:sz w:val="24"/>
          <w:szCs w:val="24"/>
          <w:lang w:val="en-GB"/>
        </w:rPr>
        <w:t>Ioannis</w:t>
      </w:r>
      <w:proofErr w:type="spellEnd"/>
      <w:r w:rsidRPr="00F13505">
        <w:rPr>
          <w:rFonts w:ascii="Arial" w:hAnsi="Arial" w:cs="Arial"/>
          <w:b/>
          <w:sz w:val="24"/>
          <w:szCs w:val="24"/>
          <w:lang w:val="en-GB"/>
        </w:rPr>
        <w:t xml:space="preserve"> KASOULIDES, </w:t>
      </w:r>
      <w:r w:rsidRPr="00F13505">
        <w:rPr>
          <w:rFonts w:ascii="Arial" w:hAnsi="Arial" w:cs="Arial"/>
          <w:b/>
          <w:sz w:val="24"/>
          <w:szCs w:val="24"/>
          <w:lang w:val="en-GB"/>
        </w:rPr>
        <w:br/>
        <w:t>Chair of the Committee of Ministers and Minister for Foreign Affairs of Cyprus</w:t>
      </w:r>
    </w:p>
    <w:p w:rsidR="00F13505" w:rsidRPr="00F13505" w:rsidRDefault="00F13505" w:rsidP="00F13505">
      <w:pPr>
        <w:spacing w:after="0" w:line="288" w:lineRule="auto"/>
        <w:jc w:val="center"/>
        <w:rPr>
          <w:rFonts w:ascii="Arial" w:hAnsi="Arial" w:cs="Arial"/>
          <w:b/>
          <w:sz w:val="18"/>
          <w:szCs w:val="18"/>
          <w:lang w:val="en-GB"/>
        </w:rPr>
      </w:pPr>
      <w:r w:rsidRPr="00F13505">
        <w:rPr>
          <w:rFonts w:ascii="Arial" w:hAnsi="Arial" w:cs="Arial"/>
          <w:b/>
          <w:sz w:val="18"/>
          <w:szCs w:val="18"/>
          <w:lang w:val="en-GB"/>
        </w:rPr>
        <w:t>Colloquium</w:t>
      </w:r>
    </w:p>
    <w:p w:rsidR="00F13505" w:rsidRPr="00F13505" w:rsidRDefault="00F13505" w:rsidP="00F13505">
      <w:pPr>
        <w:spacing w:after="0" w:line="288" w:lineRule="auto"/>
        <w:jc w:val="center"/>
        <w:rPr>
          <w:rFonts w:ascii="Arial" w:hAnsi="Arial" w:cs="Arial"/>
          <w:b/>
          <w:sz w:val="18"/>
          <w:szCs w:val="18"/>
          <w:lang w:val="en-GB"/>
        </w:rPr>
      </w:pPr>
      <w:r w:rsidRPr="00F13505">
        <w:rPr>
          <w:rFonts w:ascii="Arial" w:hAnsi="Arial" w:cs="Arial"/>
          <w:b/>
          <w:sz w:val="18"/>
          <w:szCs w:val="18"/>
          <w:lang w:val="en-GB"/>
        </w:rPr>
        <w:t>“Initiatives to strengthen international capacities for the protection of cultural property and the prevention of illicit trafficking in cultural goods – the Council of Europe Convention on Offences relating to Cultural Property”</w:t>
      </w:r>
      <w:r w:rsidRPr="00F13505">
        <w:rPr>
          <w:rFonts w:ascii="Arial" w:hAnsi="Arial" w:cs="Arial"/>
          <w:b/>
          <w:sz w:val="18"/>
          <w:szCs w:val="18"/>
          <w:lang w:val="en-GB"/>
        </w:rPr>
        <w:br/>
        <w:t>(Strasbourg, 13 January 2017)</w:t>
      </w:r>
    </w:p>
    <w:p w:rsidR="00F13505" w:rsidRPr="00F13505" w:rsidRDefault="00F13505" w:rsidP="00F13505">
      <w:pPr>
        <w:spacing w:after="0" w:line="288" w:lineRule="auto"/>
        <w:jc w:val="center"/>
        <w:rPr>
          <w:rFonts w:ascii="Arial" w:hAnsi="Arial" w:cs="Arial"/>
          <w:b/>
          <w:sz w:val="24"/>
          <w:szCs w:val="24"/>
          <w:lang w:val="en-GB"/>
        </w:rPr>
      </w:pPr>
    </w:p>
    <w:p w:rsidR="001F4946" w:rsidRPr="00F13505" w:rsidRDefault="00D524BF" w:rsidP="0006587D">
      <w:pPr>
        <w:spacing w:after="0" w:line="288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F13505">
        <w:rPr>
          <w:rFonts w:ascii="Arial" w:hAnsi="Arial" w:cs="Arial"/>
          <w:sz w:val="24"/>
          <w:szCs w:val="24"/>
          <w:lang w:val="en-GB"/>
        </w:rPr>
        <w:t xml:space="preserve">Dear Secretary General, </w:t>
      </w:r>
    </w:p>
    <w:p w:rsidR="00D524BF" w:rsidRPr="00F13505" w:rsidRDefault="00F369BF" w:rsidP="0006587D">
      <w:pPr>
        <w:spacing w:after="0" w:line="288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F13505">
        <w:rPr>
          <w:rFonts w:ascii="Arial" w:hAnsi="Arial" w:cs="Arial"/>
          <w:sz w:val="24"/>
          <w:szCs w:val="24"/>
          <w:lang w:val="en-GB"/>
        </w:rPr>
        <w:t xml:space="preserve">Distinguished </w:t>
      </w:r>
      <w:r w:rsidR="00D524BF" w:rsidRPr="00F13505">
        <w:rPr>
          <w:rFonts w:ascii="Arial" w:hAnsi="Arial" w:cs="Arial"/>
          <w:sz w:val="24"/>
          <w:szCs w:val="24"/>
          <w:lang w:val="en-GB"/>
        </w:rPr>
        <w:t>guests</w:t>
      </w:r>
      <w:r w:rsidRPr="00F13505">
        <w:rPr>
          <w:rFonts w:ascii="Arial" w:hAnsi="Arial" w:cs="Arial"/>
          <w:sz w:val="24"/>
          <w:szCs w:val="24"/>
          <w:lang w:val="en-GB"/>
        </w:rPr>
        <w:t xml:space="preserve">, esteemed </w:t>
      </w:r>
      <w:r w:rsidR="00D524BF" w:rsidRPr="00F13505">
        <w:rPr>
          <w:rFonts w:ascii="Arial" w:hAnsi="Arial" w:cs="Arial"/>
          <w:sz w:val="24"/>
          <w:szCs w:val="24"/>
          <w:lang w:val="en-GB"/>
        </w:rPr>
        <w:t xml:space="preserve">representatives of member states, </w:t>
      </w:r>
    </w:p>
    <w:p w:rsidR="00D524BF" w:rsidRPr="00F13505" w:rsidRDefault="00D524BF" w:rsidP="0006587D">
      <w:pPr>
        <w:spacing w:after="0" w:line="288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F13505">
        <w:rPr>
          <w:rFonts w:ascii="Arial" w:hAnsi="Arial" w:cs="Arial"/>
          <w:sz w:val="24"/>
          <w:szCs w:val="24"/>
          <w:lang w:val="en-GB"/>
        </w:rPr>
        <w:t>Ladies and gentlemen,</w:t>
      </w:r>
    </w:p>
    <w:p w:rsidR="00C051A5" w:rsidRPr="00F13505" w:rsidRDefault="00C051A5" w:rsidP="0006587D">
      <w:pPr>
        <w:spacing w:after="0" w:line="288" w:lineRule="auto"/>
        <w:jc w:val="both"/>
        <w:rPr>
          <w:rFonts w:ascii="Arial" w:hAnsi="Arial" w:cs="Arial"/>
          <w:sz w:val="24"/>
          <w:szCs w:val="24"/>
          <w:lang w:val="en-GB"/>
        </w:rPr>
      </w:pPr>
      <w:bookmarkStart w:id="0" w:name="_GoBack"/>
      <w:bookmarkEnd w:id="0"/>
    </w:p>
    <w:p w:rsidR="00C85C62" w:rsidRPr="00F13505" w:rsidRDefault="00D524BF" w:rsidP="0006587D">
      <w:pPr>
        <w:spacing w:after="0" w:line="288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F13505">
        <w:rPr>
          <w:rFonts w:ascii="Arial" w:hAnsi="Arial" w:cs="Arial"/>
          <w:sz w:val="24"/>
          <w:szCs w:val="24"/>
          <w:lang w:val="en-GB"/>
        </w:rPr>
        <w:t xml:space="preserve">It is a great honour for me to welcome you today at this </w:t>
      </w:r>
      <w:r w:rsidR="00CF6618" w:rsidRPr="00F13505">
        <w:rPr>
          <w:rFonts w:ascii="Arial" w:hAnsi="Arial" w:cs="Arial"/>
          <w:i/>
          <w:sz w:val="24"/>
          <w:szCs w:val="24"/>
          <w:lang w:val="en-GB"/>
        </w:rPr>
        <w:t>C</w:t>
      </w:r>
      <w:r w:rsidRPr="00F13505">
        <w:rPr>
          <w:rFonts w:ascii="Arial" w:hAnsi="Arial" w:cs="Arial"/>
          <w:i/>
          <w:sz w:val="24"/>
          <w:szCs w:val="24"/>
          <w:lang w:val="en-GB"/>
        </w:rPr>
        <w:t>olloquium on building synergies and improving the framework for the protection of cultural heritage</w:t>
      </w:r>
      <w:r w:rsidRPr="00F13505">
        <w:rPr>
          <w:rFonts w:ascii="Arial" w:hAnsi="Arial" w:cs="Arial"/>
          <w:sz w:val="24"/>
          <w:szCs w:val="24"/>
          <w:lang w:val="en-GB"/>
        </w:rPr>
        <w:t xml:space="preserve">.  </w:t>
      </w:r>
      <w:r w:rsidR="00BD1E76" w:rsidRPr="00F13505">
        <w:rPr>
          <w:rFonts w:ascii="Arial" w:hAnsi="Arial" w:cs="Arial"/>
          <w:sz w:val="24"/>
          <w:szCs w:val="24"/>
          <w:lang w:val="en-GB"/>
        </w:rPr>
        <w:t xml:space="preserve">This is an issue of particular interest to </w:t>
      </w:r>
      <w:r w:rsidR="004F6FA4" w:rsidRPr="00F13505">
        <w:rPr>
          <w:rFonts w:ascii="Arial" w:hAnsi="Arial" w:cs="Arial"/>
          <w:sz w:val="24"/>
          <w:szCs w:val="24"/>
          <w:lang w:val="en-GB"/>
        </w:rPr>
        <w:t>the Council of Europe</w:t>
      </w:r>
      <w:r w:rsidR="00A05394" w:rsidRPr="00F13505">
        <w:rPr>
          <w:rFonts w:ascii="Arial" w:hAnsi="Arial" w:cs="Arial"/>
          <w:sz w:val="24"/>
          <w:szCs w:val="24"/>
          <w:lang w:val="en-GB"/>
        </w:rPr>
        <w:t>,</w:t>
      </w:r>
      <w:r w:rsidR="004F6FA4" w:rsidRPr="00F13505">
        <w:rPr>
          <w:rFonts w:ascii="Arial" w:hAnsi="Arial" w:cs="Arial"/>
          <w:sz w:val="24"/>
          <w:szCs w:val="24"/>
          <w:lang w:val="en-GB"/>
        </w:rPr>
        <w:t xml:space="preserve"> as well as to the Cypriot Chairmanship</w:t>
      </w:r>
      <w:r w:rsidR="00BD1E76" w:rsidRPr="00F13505">
        <w:rPr>
          <w:rFonts w:ascii="Arial" w:hAnsi="Arial" w:cs="Arial"/>
          <w:sz w:val="24"/>
          <w:szCs w:val="24"/>
          <w:lang w:val="en-GB"/>
        </w:rPr>
        <w:t>,</w:t>
      </w:r>
      <w:r w:rsidR="0021165C" w:rsidRPr="00F13505">
        <w:rPr>
          <w:rFonts w:ascii="Arial" w:hAnsi="Arial" w:cs="Arial"/>
          <w:sz w:val="24"/>
          <w:szCs w:val="24"/>
          <w:lang w:val="en-GB"/>
        </w:rPr>
        <w:t xml:space="preserve"> but </w:t>
      </w:r>
      <w:r w:rsidR="00BD1E76" w:rsidRPr="00F13505">
        <w:rPr>
          <w:rFonts w:ascii="Arial" w:hAnsi="Arial" w:cs="Arial"/>
          <w:sz w:val="24"/>
          <w:szCs w:val="24"/>
          <w:lang w:val="en-GB"/>
        </w:rPr>
        <w:t>it’s also an issue</w:t>
      </w:r>
      <w:r w:rsidR="0021165C" w:rsidRPr="00F13505">
        <w:rPr>
          <w:rFonts w:ascii="Arial" w:hAnsi="Arial" w:cs="Arial"/>
          <w:sz w:val="24"/>
          <w:szCs w:val="24"/>
          <w:lang w:val="en-GB"/>
        </w:rPr>
        <w:t xml:space="preserve"> </w:t>
      </w:r>
      <w:r w:rsidR="00BD1E76" w:rsidRPr="00F13505">
        <w:rPr>
          <w:rFonts w:ascii="Arial" w:hAnsi="Arial" w:cs="Arial"/>
          <w:sz w:val="24"/>
          <w:szCs w:val="24"/>
          <w:lang w:val="en-GB"/>
        </w:rPr>
        <w:t>of</w:t>
      </w:r>
      <w:r w:rsidR="0021165C" w:rsidRPr="00F13505">
        <w:rPr>
          <w:rFonts w:ascii="Arial" w:hAnsi="Arial" w:cs="Arial"/>
          <w:sz w:val="24"/>
          <w:szCs w:val="24"/>
          <w:lang w:val="en-GB"/>
        </w:rPr>
        <w:t xml:space="preserve"> global </w:t>
      </w:r>
      <w:r w:rsidR="00BD1E76" w:rsidRPr="00F13505">
        <w:rPr>
          <w:rFonts w:ascii="Arial" w:hAnsi="Arial" w:cs="Arial"/>
          <w:sz w:val="24"/>
          <w:szCs w:val="24"/>
          <w:lang w:val="en-GB"/>
        </w:rPr>
        <w:t>significance</w:t>
      </w:r>
      <w:r w:rsidR="004F6FA4" w:rsidRPr="00F13505">
        <w:rPr>
          <w:rFonts w:ascii="Arial" w:hAnsi="Arial" w:cs="Arial"/>
          <w:sz w:val="24"/>
          <w:szCs w:val="24"/>
          <w:lang w:val="en-GB"/>
        </w:rPr>
        <w:t xml:space="preserve">.  </w:t>
      </w:r>
      <w:r w:rsidR="00C85C62" w:rsidRPr="00F13505">
        <w:rPr>
          <w:rFonts w:ascii="Arial" w:hAnsi="Arial" w:cs="Arial"/>
          <w:sz w:val="24"/>
          <w:szCs w:val="24"/>
          <w:lang w:val="en-GB"/>
        </w:rPr>
        <w:t>Our aim is to explore</w:t>
      </w:r>
      <w:r w:rsidR="004F6FA4" w:rsidRPr="00F13505">
        <w:rPr>
          <w:rFonts w:ascii="Arial" w:hAnsi="Arial" w:cs="Arial"/>
          <w:sz w:val="24"/>
          <w:szCs w:val="24"/>
          <w:lang w:val="en-GB"/>
        </w:rPr>
        <w:t xml:space="preserve"> </w:t>
      </w:r>
      <w:r w:rsidR="00AC380D" w:rsidRPr="00F13505">
        <w:rPr>
          <w:rFonts w:ascii="Arial" w:hAnsi="Arial" w:cs="Arial"/>
          <w:sz w:val="24"/>
          <w:szCs w:val="24"/>
          <w:lang w:val="en-GB"/>
        </w:rPr>
        <w:t xml:space="preserve">innovative approaches, to seek </w:t>
      </w:r>
      <w:r w:rsidR="004F6FA4" w:rsidRPr="00F13505">
        <w:rPr>
          <w:rFonts w:ascii="Arial" w:hAnsi="Arial" w:cs="Arial"/>
          <w:sz w:val="24"/>
          <w:szCs w:val="24"/>
          <w:lang w:val="en-GB"/>
        </w:rPr>
        <w:t xml:space="preserve">synergies and </w:t>
      </w:r>
      <w:r w:rsidR="00AC380D" w:rsidRPr="00F13505">
        <w:rPr>
          <w:rFonts w:ascii="Arial" w:hAnsi="Arial" w:cs="Arial"/>
          <w:sz w:val="24"/>
          <w:szCs w:val="24"/>
          <w:lang w:val="en-GB"/>
        </w:rPr>
        <w:t>to foster capacity-building</w:t>
      </w:r>
      <w:r w:rsidR="004F6FA4" w:rsidRPr="00F13505">
        <w:rPr>
          <w:rFonts w:ascii="Arial" w:hAnsi="Arial" w:cs="Arial"/>
          <w:sz w:val="24"/>
          <w:szCs w:val="24"/>
          <w:lang w:val="en-GB"/>
        </w:rPr>
        <w:t xml:space="preserve"> to effectively protect cultural property from destruction and </w:t>
      </w:r>
      <w:r w:rsidR="00C85C62" w:rsidRPr="00F13505">
        <w:rPr>
          <w:rFonts w:ascii="Arial" w:hAnsi="Arial" w:cs="Arial"/>
          <w:sz w:val="24"/>
          <w:szCs w:val="24"/>
          <w:lang w:val="en-GB"/>
        </w:rPr>
        <w:t xml:space="preserve">to </w:t>
      </w:r>
      <w:r w:rsidR="004F6FA4" w:rsidRPr="00F13505">
        <w:rPr>
          <w:rFonts w:ascii="Arial" w:hAnsi="Arial" w:cs="Arial"/>
          <w:sz w:val="24"/>
          <w:szCs w:val="24"/>
          <w:lang w:val="en-GB"/>
        </w:rPr>
        <w:t xml:space="preserve">combat the </w:t>
      </w:r>
      <w:r w:rsidR="00554BD8" w:rsidRPr="00F13505">
        <w:rPr>
          <w:rFonts w:ascii="Arial" w:hAnsi="Arial" w:cs="Arial"/>
          <w:sz w:val="24"/>
          <w:szCs w:val="24"/>
          <w:lang w:val="en-GB"/>
        </w:rPr>
        <w:t xml:space="preserve">illicit </w:t>
      </w:r>
      <w:r w:rsidR="00C85C62" w:rsidRPr="00F13505">
        <w:rPr>
          <w:rFonts w:ascii="Arial" w:hAnsi="Arial" w:cs="Arial"/>
          <w:sz w:val="24"/>
          <w:szCs w:val="24"/>
          <w:lang w:val="en-GB"/>
        </w:rPr>
        <w:t>trafficking of cultural artefacts. The</w:t>
      </w:r>
      <w:r w:rsidR="0006587D" w:rsidRPr="00F13505">
        <w:rPr>
          <w:rFonts w:ascii="Arial" w:hAnsi="Arial" w:cs="Arial"/>
          <w:sz w:val="24"/>
          <w:szCs w:val="24"/>
          <w:lang w:val="en-GB"/>
        </w:rPr>
        <w:t xml:space="preserve"> Council of Europe </w:t>
      </w:r>
      <w:r w:rsidR="00C85C62" w:rsidRPr="00F13505">
        <w:rPr>
          <w:rFonts w:ascii="Arial" w:hAnsi="Arial" w:cs="Arial"/>
          <w:sz w:val="24"/>
          <w:szCs w:val="24"/>
          <w:lang w:val="en-GB"/>
        </w:rPr>
        <w:t>has a crucial role to</w:t>
      </w:r>
      <w:r w:rsidR="0006587D" w:rsidRPr="00F13505">
        <w:rPr>
          <w:rFonts w:ascii="Arial" w:hAnsi="Arial" w:cs="Arial"/>
          <w:sz w:val="24"/>
          <w:szCs w:val="24"/>
          <w:lang w:val="en-GB"/>
        </w:rPr>
        <w:t xml:space="preserve"> play </w:t>
      </w:r>
      <w:r w:rsidR="00554BD8" w:rsidRPr="00F13505">
        <w:rPr>
          <w:rFonts w:ascii="Arial" w:hAnsi="Arial" w:cs="Arial"/>
          <w:sz w:val="24"/>
          <w:szCs w:val="24"/>
          <w:lang w:val="en-GB"/>
        </w:rPr>
        <w:t xml:space="preserve">in </w:t>
      </w:r>
      <w:r w:rsidR="00A05394" w:rsidRPr="00F13505">
        <w:rPr>
          <w:rFonts w:ascii="Arial" w:hAnsi="Arial" w:cs="Arial"/>
          <w:sz w:val="24"/>
          <w:szCs w:val="24"/>
          <w:lang w:val="en-GB"/>
        </w:rPr>
        <w:t>protecting cultural heritage</w:t>
      </w:r>
      <w:r w:rsidR="00554BD8" w:rsidRPr="00F13505">
        <w:rPr>
          <w:rFonts w:ascii="Arial" w:hAnsi="Arial" w:cs="Arial"/>
          <w:sz w:val="24"/>
          <w:szCs w:val="24"/>
          <w:lang w:val="en-GB"/>
        </w:rPr>
        <w:t xml:space="preserve"> </w:t>
      </w:r>
      <w:r w:rsidR="0006587D" w:rsidRPr="00F13505">
        <w:rPr>
          <w:rFonts w:ascii="Arial" w:hAnsi="Arial" w:cs="Arial"/>
          <w:sz w:val="24"/>
          <w:szCs w:val="24"/>
          <w:lang w:val="en-GB"/>
        </w:rPr>
        <w:t>and</w:t>
      </w:r>
      <w:r w:rsidR="00C85C62" w:rsidRPr="00F13505">
        <w:rPr>
          <w:rFonts w:ascii="Arial" w:hAnsi="Arial" w:cs="Arial"/>
          <w:sz w:val="24"/>
          <w:szCs w:val="24"/>
          <w:lang w:val="en-GB"/>
        </w:rPr>
        <w:t xml:space="preserve"> the</w:t>
      </w:r>
      <w:r w:rsidR="0006587D" w:rsidRPr="00F13505">
        <w:rPr>
          <w:rFonts w:ascii="Arial" w:hAnsi="Arial" w:cs="Arial"/>
          <w:sz w:val="24"/>
          <w:szCs w:val="24"/>
          <w:lang w:val="en-GB"/>
        </w:rPr>
        <w:t xml:space="preserve"> Convention on Offences Related to Cultural Property, which is currently </w:t>
      </w:r>
      <w:r w:rsidR="00554BD8" w:rsidRPr="00F13505">
        <w:rPr>
          <w:rFonts w:ascii="Arial" w:hAnsi="Arial" w:cs="Arial"/>
          <w:sz w:val="24"/>
          <w:szCs w:val="24"/>
          <w:lang w:val="en-GB"/>
        </w:rPr>
        <w:t>being drafted</w:t>
      </w:r>
      <w:r w:rsidR="00A05394" w:rsidRPr="00F13505">
        <w:rPr>
          <w:rFonts w:ascii="Arial" w:hAnsi="Arial" w:cs="Arial"/>
          <w:sz w:val="24"/>
          <w:szCs w:val="24"/>
          <w:lang w:val="en-GB"/>
        </w:rPr>
        <w:t xml:space="preserve">, </w:t>
      </w:r>
      <w:r w:rsidR="00C85C62" w:rsidRPr="00F13505">
        <w:rPr>
          <w:rFonts w:ascii="Arial" w:hAnsi="Arial" w:cs="Arial"/>
          <w:sz w:val="24"/>
          <w:szCs w:val="24"/>
          <w:lang w:val="en-GB"/>
        </w:rPr>
        <w:t xml:space="preserve">will be an important legal tool towards this end. </w:t>
      </w:r>
    </w:p>
    <w:p w:rsidR="00AC380D" w:rsidRPr="00F13505" w:rsidRDefault="00AC380D" w:rsidP="0006587D">
      <w:pPr>
        <w:spacing w:after="0" w:line="288" w:lineRule="auto"/>
        <w:jc w:val="both"/>
        <w:rPr>
          <w:rFonts w:ascii="Arial" w:hAnsi="Arial" w:cs="Arial"/>
          <w:sz w:val="24"/>
          <w:szCs w:val="24"/>
          <w:lang w:val="en-GB"/>
        </w:rPr>
      </w:pPr>
    </w:p>
    <w:p w:rsidR="00061E87" w:rsidRPr="00F13505" w:rsidRDefault="002C34C2" w:rsidP="0006587D">
      <w:pPr>
        <w:spacing w:after="0" w:line="288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F13505">
        <w:rPr>
          <w:rFonts w:ascii="Arial" w:hAnsi="Arial" w:cs="Arial"/>
          <w:sz w:val="24"/>
          <w:szCs w:val="24"/>
          <w:lang w:val="en-GB"/>
        </w:rPr>
        <w:t xml:space="preserve">Ladies and Gentlemen, these past few years we have </w:t>
      </w:r>
      <w:r w:rsidR="00C85C62" w:rsidRPr="00F13505">
        <w:rPr>
          <w:rFonts w:ascii="Arial" w:hAnsi="Arial" w:cs="Arial"/>
          <w:sz w:val="24"/>
          <w:szCs w:val="24"/>
          <w:lang w:val="en-GB"/>
        </w:rPr>
        <w:t>witnessed</w:t>
      </w:r>
      <w:r w:rsidRPr="00F13505">
        <w:rPr>
          <w:rFonts w:ascii="Arial" w:hAnsi="Arial" w:cs="Arial"/>
          <w:sz w:val="24"/>
          <w:szCs w:val="24"/>
          <w:lang w:val="en-GB"/>
        </w:rPr>
        <w:t xml:space="preserve"> </w:t>
      </w:r>
      <w:r w:rsidR="00B07DD9" w:rsidRPr="00F13505">
        <w:rPr>
          <w:rFonts w:ascii="Arial" w:hAnsi="Arial" w:cs="Arial"/>
          <w:sz w:val="24"/>
          <w:szCs w:val="24"/>
          <w:lang w:val="en-GB"/>
        </w:rPr>
        <w:t>a surge on</w:t>
      </w:r>
      <w:r w:rsidRPr="00F13505">
        <w:rPr>
          <w:rFonts w:ascii="Arial" w:hAnsi="Arial" w:cs="Arial"/>
          <w:sz w:val="24"/>
          <w:szCs w:val="24"/>
          <w:lang w:val="en-GB"/>
        </w:rPr>
        <w:t xml:space="preserve"> attacks against great monuments </w:t>
      </w:r>
      <w:r w:rsidR="00B07DD9" w:rsidRPr="00F13505">
        <w:rPr>
          <w:rFonts w:ascii="Arial" w:hAnsi="Arial" w:cs="Arial"/>
          <w:sz w:val="24"/>
          <w:szCs w:val="24"/>
          <w:lang w:val="en-GB"/>
        </w:rPr>
        <w:t>of global historical and cultural significance</w:t>
      </w:r>
      <w:r w:rsidRPr="00F13505">
        <w:rPr>
          <w:rFonts w:ascii="Arial" w:hAnsi="Arial" w:cs="Arial"/>
          <w:sz w:val="24"/>
          <w:szCs w:val="24"/>
          <w:lang w:val="en-GB"/>
        </w:rPr>
        <w:t>.</w:t>
      </w:r>
      <w:r w:rsidR="00076AC1" w:rsidRPr="00F13505">
        <w:rPr>
          <w:rFonts w:ascii="Arial" w:hAnsi="Arial" w:cs="Arial"/>
          <w:sz w:val="24"/>
          <w:szCs w:val="24"/>
          <w:lang w:val="en-GB"/>
        </w:rPr>
        <w:t xml:space="preserve"> Notably, in Iraq and Syria,</w:t>
      </w:r>
      <w:r w:rsidR="00B07DD9" w:rsidRPr="00F13505">
        <w:rPr>
          <w:rFonts w:ascii="Arial" w:hAnsi="Arial" w:cs="Arial"/>
          <w:sz w:val="24"/>
          <w:szCs w:val="24"/>
          <w:lang w:val="en-GB"/>
        </w:rPr>
        <w:t xml:space="preserve"> from Nimrud to Palmyra,</w:t>
      </w:r>
      <w:r w:rsidR="00076AC1" w:rsidRPr="00F13505">
        <w:rPr>
          <w:rFonts w:ascii="Arial" w:hAnsi="Arial" w:cs="Arial"/>
          <w:sz w:val="24"/>
          <w:szCs w:val="24"/>
          <w:lang w:val="en-GB"/>
        </w:rPr>
        <w:t xml:space="preserve"> </w:t>
      </w:r>
      <w:r w:rsidR="00B07DD9" w:rsidRPr="00F13505">
        <w:rPr>
          <w:rFonts w:ascii="Arial" w:hAnsi="Arial" w:cs="Arial"/>
          <w:sz w:val="24"/>
          <w:szCs w:val="24"/>
          <w:lang w:val="en-GB"/>
        </w:rPr>
        <w:t xml:space="preserve">the terrorists of </w:t>
      </w:r>
      <w:proofErr w:type="spellStart"/>
      <w:r w:rsidR="00076AC1" w:rsidRPr="00F13505">
        <w:rPr>
          <w:rFonts w:ascii="Arial" w:hAnsi="Arial" w:cs="Arial"/>
          <w:sz w:val="24"/>
          <w:szCs w:val="24"/>
          <w:lang w:val="en-GB"/>
        </w:rPr>
        <w:t>Daesh</w:t>
      </w:r>
      <w:proofErr w:type="spellEnd"/>
      <w:r w:rsidR="00076AC1" w:rsidRPr="00F13505">
        <w:rPr>
          <w:rFonts w:ascii="Arial" w:hAnsi="Arial" w:cs="Arial"/>
          <w:sz w:val="24"/>
          <w:szCs w:val="24"/>
          <w:lang w:val="en-GB"/>
        </w:rPr>
        <w:t xml:space="preserve"> </w:t>
      </w:r>
      <w:r w:rsidR="00B07DD9" w:rsidRPr="00F13505">
        <w:rPr>
          <w:rFonts w:ascii="Arial" w:hAnsi="Arial" w:cs="Arial"/>
          <w:sz w:val="24"/>
          <w:szCs w:val="24"/>
          <w:lang w:val="en-GB"/>
        </w:rPr>
        <w:t>have</w:t>
      </w:r>
      <w:r w:rsidR="00076AC1" w:rsidRPr="00F13505">
        <w:rPr>
          <w:rFonts w:ascii="Arial" w:hAnsi="Arial" w:cs="Arial"/>
          <w:sz w:val="24"/>
          <w:szCs w:val="24"/>
          <w:lang w:val="en-GB"/>
        </w:rPr>
        <w:t xml:space="preserve"> </w:t>
      </w:r>
      <w:r w:rsidR="00B07DD9" w:rsidRPr="00F13505">
        <w:rPr>
          <w:rFonts w:ascii="Arial" w:hAnsi="Arial" w:cs="Arial"/>
          <w:sz w:val="24"/>
          <w:szCs w:val="24"/>
          <w:lang w:val="en-GB"/>
        </w:rPr>
        <w:t>systematically plundered</w:t>
      </w:r>
      <w:r w:rsidR="00076AC1" w:rsidRPr="00F13505">
        <w:rPr>
          <w:rFonts w:ascii="Arial" w:hAnsi="Arial" w:cs="Arial"/>
          <w:sz w:val="24"/>
          <w:szCs w:val="24"/>
          <w:lang w:val="en-GB"/>
        </w:rPr>
        <w:t xml:space="preserve"> the region’s cultural heritage, deliberately destroying important archaeological sites and profiting from the sale of valuable excavated artefacts.</w:t>
      </w:r>
      <w:r w:rsidRPr="00F13505">
        <w:rPr>
          <w:rFonts w:ascii="Arial" w:hAnsi="Arial" w:cs="Arial"/>
          <w:sz w:val="24"/>
          <w:szCs w:val="24"/>
          <w:lang w:val="en-GB"/>
        </w:rPr>
        <w:t xml:space="preserve">  </w:t>
      </w:r>
      <w:r w:rsidR="00076AC1" w:rsidRPr="00F13505">
        <w:rPr>
          <w:rFonts w:ascii="Arial" w:hAnsi="Arial" w:cs="Arial"/>
          <w:sz w:val="24"/>
          <w:szCs w:val="24"/>
          <w:lang w:val="en-GB"/>
        </w:rPr>
        <w:t xml:space="preserve">The aim of destruction </w:t>
      </w:r>
      <w:r w:rsidR="00554BD8" w:rsidRPr="00F13505">
        <w:rPr>
          <w:rFonts w:ascii="Arial" w:hAnsi="Arial" w:cs="Arial"/>
          <w:sz w:val="24"/>
          <w:szCs w:val="24"/>
          <w:lang w:val="en-GB"/>
        </w:rPr>
        <w:t>i</w:t>
      </w:r>
      <w:r w:rsidR="00076AC1" w:rsidRPr="00F13505">
        <w:rPr>
          <w:rFonts w:ascii="Arial" w:hAnsi="Arial" w:cs="Arial"/>
          <w:sz w:val="24"/>
          <w:szCs w:val="24"/>
          <w:lang w:val="en-GB"/>
        </w:rPr>
        <w:t>s twofold: t</w:t>
      </w:r>
      <w:r w:rsidR="00554BD8" w:rsidRPr="00F13505">
        <w:rPr>
          <w:rFonts w:ascii="Arial" w:hAnsi="Arial" w:cs="Arial"/>
          <w:sz w:val="24"/>
          <w:szCs w:val="24"/>
          <w:lang w:val="en-GB"/>
        </w:rPr>
        <w:t>o raise funds for their terrorist action; indeed t</w:t>
      </w:r>
      <w:r w:rsidR="00076AC1" w:rsidRPr="00F13505">
        <w:rPr>
          <w:rFonts w:ascii="Arial" w:hAnsi="Arial" w:cs="Arial"/>
          <w:sz w:val="24"/>
          <w:szCs w:val="24"/>
          <w:lang w:val="en-GB"/>
        </w:rPr>
        <w:t xml:space="preserve">he illicit trafficking of artefacts </w:t>
      </w:r>
      <w:r w:rsidR="00554BD8" w:rsidRPr="00F13505">
        <w:rPr>
          <w:rFonts w:ascii="Arial" w:hAnsi="Arial" w:cs="Arial"/>
          <w:sz w:val="24"/>
          <w:szCs w:val="24"/>
          <w:lang w:val="en-GB"/>
        </w:rPr>
        <w:t xml:space="preserve">is </w:t>
      </w:r>
      <w:r w:rsidR="00701E00" w:rsidRPr="00F13505">
        <w:rPr>
          <w:rFonts w:ascii="Arial" w:hAnsi="Arial" w:cs="Arial"/>
          <w:sz w:val="24"/>
          <w:szCs w:val="24"/>
          <w:lang w:val="en-GB"/>
        </w:rPr>
        <w:t>a major source</w:t>
      </w:r>
      <w:r w:rsidR="00076AC1" w:rsidRPr="00F13505">
        <w:rPr>
          <w:rFonts w:ascii="Arial" w:hAnsi="Arial" w:cs="Arial"/>
          <w:sz w:val="24"/>
          <w:szCs w:val="24"/>
          <w:lang w:val="en-GB"/>
        </w:rPr>
        <w:t xml:space="preserve"> of terrorist financing.  </w:t>
      </w:r>
      <w:r w:rsidR="00554BD8" w:rsidRPr="00F13505">
        <w:rPr>
          <w:rFonts w:ascii="Arial" w:hAnsi="Arial" w:cs="Arial"/>
          <w:sz w:val="24"/>
          <w:szCs w:val="24"/>
          <w:lang w:val="en-GB"/>
        </w:rPr>
        <w:t>At the same time</w:t>
      </w:r>
      <w:r w:rsidR="00076AC1" w:rsidRPr="00F13505">
        <w:rPr>
          <w:rFonts w:ascii="Arial" w:hAnsi="Arial" w:cs="Arial"/>
          <w:sz w:val="24"/>
          <w:szCs w:val="24"/>
          <w:lang w:val="en-GB"/>
        </w:rPr>
        <w:t xml:space="preserve">, the perpetrators </w:t>
      </w:r>
      <w:r w:rsidR="00701E00" w:rsidRPr="00F13505">
        <w:rPr>
          <w:rFonts w:ascii="Arial" w:hAnsi="Arial" w:cs="Arial"/>
          <w:sz w:val="24"/>
          <w:szCs w:val="24"/>
          <w:lang w:val="en-GB"/>
        </w:rPr>
        <w:t>seek</w:t>
      </w:r>
      <w:r w:rsidR="00076AC1" w:rsidRPr="00F13505">
        <w:rPr>
          <w:rFonts w:ascii="Arial" w:hAnsi="Arial" w:cs="Arial"/>
          <w:sz w:val="24"/>
          <w:szCs w:val="24"/>
          <w:lang w:val="en-GB"/>
        </w:rPr>
        <w:t xml:space="preserve"> through these attacks to uproot the cultural and ethnological connection of the local populations from t</w:t>
      </w:r>
      <w:r w:rsidR="00701E00" w:rsidRPr="00F13505">
        <w:rPr>
          <w:rFonts w:ascii="Arial" w:hAnsi="Arial" w:cs="Arial"/>
          <w:sz w:val="24"/>
          <w:szCs w:val="24"/>
          <w:lang w:val="en-GB"/>
        </w:rPr>
        <w:t>heir land; that is, they pursue</w:t>
      </w:r>
      <w:r w:rsidR="00076AC1" w:rsidRPr="00F13505">
        <w:rPr>
          <w:rFonts w:ascii="Arial" w:hAnsi="Arial" w:cs="Arial"/>
          <w:sz w:val="24"/>
          <w:szCs w:val="24"/>
          <w:lang w:val="en-GB"/>
        </w:rPr>
        <w:t xml:space="preserve"> a “cultural genocide.” </w:t>
      </w:r>
      <w:r w:rsidR="00554BD8" w:rsidRPr="00F13505">
        <w:rPr>
          <w:rFonts w:ascii="Arial" w:hAnsi="Arial" w:cs="Arial"/>
          <w:sz w:val="24"/>
          <w:szCs w:val="24"/>
          <w:lang w:val="en-GB"/>
        </w:rPr>
        <w:t xml:space="preserve"> </w:t>
      </w:r>
      <w:r w:rsidR="00076AC1" w:rsidRPr="00F13505">
        <w:rPr>
          <w:rFonts w:ascii="Arial" w:hAnsi="Arial" w:cs="Arial"/>
          <w:sz w:val="24"/>
          <w:szCs w:val="24"/>
          <w:lang w:val="en-GB"/>
        </w:rPr>
        <w:t xml:space="preserve">Such </w:t>
      </w:r>
      <w:r w:rsidR="00554BD8" w:rsidRPr="00F13505">
        <w:rPr>
          <w:rFonts w:ascii="Arial" w:hAnsi="Arial" w:cs="Arial"/>
          <w:sz w:val="24"/>
          <w:szCs w:val="24"/>
          <w:lang w:val="en-GB"/>
        </w:rPr>
        <w:t>actions,</w:t>
      </w:r>
      <w:r w:rsidR="00076AC1" w:rsidRPr="00F13505">
        <w:rPr>
          <w:rFonts w:ascii="Arial" w:hAnsi="Arial" w:cs="Arial"/>
          <w:sz w:val="24"/>
          <w:szCs w:val="24"/>
          <w:lang w:val="en-GB"/>
        </w:rPr>
        <w:t xml:space="preserve"> however</w:t>
      </w:r>
      <w:r w:rsidR="00554BD8" w:rsidRPr="00F13505">
        <w:rPr>
          <w:rFonts w:ascii="Arial" w:hAnsi="Arial" w:cs="Arial"/>
          <w:sz w:val="24"/>
          <w:szCs w:val="24"/>
          <w:lang w:val="en-GB"/>
        </w:rPr>
        <w:t>,</w:t>
      </w:r>
      <w:r w:rsidR="00076AC1" w:rsidRPr="00F13505">
        <w:rPr>
          <w:rFonts w:ascii="Arial" w:hAnsi="Arial" w:cs="Arial"/>
          <w:sz w:val="24"/>
          <w:szCs w:val="24"/>
          <w:lang w:val="en-GB"/>
        </w:rPr>
        <w:t xml:space="preserve"> </w:t>
      </w:r>
      <w:r w:rsidRPr="00F13505">
        <w:rPr>
          <w:rFonts w:ascii="Arial" w:hAnsi="Arial" w:cs="Arial"/>
          <w:sz w:val="24"/>
          <w:szCs w:val="24"/>
          <w:lang w:val="en-GB"/>
        </w:rPr>
        <w:t>are not directed only against the people of the country where they are perpetrated, but against</w:t>
      </w:r>
      <w:r w:rsidR="00076AC1" w:rsidRPr="00F13505">
        <w:rPr>
          <w:rFonts w:ascii="Arial" w:hAnsi="Arial" w:cs="Arial"/>
          <w:sz w:val="24"/>
          <w:szCs w:val="24"/>
          <w:lang w:val="en-GB"/>
        </w:rPr>
        <w:t xml:space="preserve"> our shared history and </w:t>
      </w:r>
      <w:r w:rsidRPr="00F13505">
        <w:rPr>
          <w:rFonts w:ascii="Arial" w:hAnsi="Arial" w:cs="Arial"/>
          <w:sz w:val="24"/>
          <w:szCs w:val="24"/>
          <w:lang w:val="en-GB"/>
        </w:rPr>
        <w:t xml:space="preserve">the cultural identity of humanity as a whole.  </w:t>
      </w:r>
      <w:r w:rsidR="00061E87" w:rsidRPr="00F13505">
        <w:rPr>
          <w:rFonts w:ascii="Arial" w:hAnsi="Arial" w:cs="Arial"/>
          <w:sz w:val="24"/>
          <w:szCs w:val="24"/>
          <w:lang w:val="en-GB"/>
        </w:rPr>
        <w:t xml:space="preserve">As stated in the preamble of the </w:t>
      </w:r>
      <w:r w:rsidR="00061E87" w:rsidRPr="00F13505">
        <w:rPr>
          <w:rFonts w:ascii="Arial" w:hAnsi="Arial" w:cs="Arial"/>
          <w:i/>
          <w:sz w:val="24"/>
          <w:szCs w:val="24"/>
          <w:lang w:val="en-GB"/>
        </w:rPr>
        <w:t>Convention for the Protection of Cultural Property in the event of Armed Conflict,</w:t>
      </w:r>
      <w:r w:rsidR="00061E87" w:rsidRPr="00F13505">
        <w:rPr>
          <w:rFonts w:ascii="Arial" w:hAnsi="Arial" w:cs="Arial"/>
          <w:sz w:val="24"/>
          <w:szCs w:val="24"/>
          <w:lang w:val="en-GB"/>
        </w:rPr>
        <w:t xml:space="preserve"> “damage to cultural property belonging to any people whatsoever means damage to the cultural heritage of mankind.”</w:t>
      </w:r>
    </w:p>
    <w:p w:rsidR="00061E87" w:rsidRPr="00F13505" w:rsidRDefault="00061E87" w:rsidP="0006587D">
      <w:pPr>
        <w:spacing w:after="0" w:line="288" w:lineRule="auto"/>
        <w:jc w:val="both"/>
        <w:rPr>
          <w:rFonts w:ascii="Arial" w:hAnsi="Arial" w:cs="Arial"/>
          <w:sz w:val="24"/>
          <w:szCs w:val="24"/>
          <w:lang w:val="en-GB"/>
        </w:rPr>
      </w:pPr>
    </w:p>
    <w:p w:rsidR="00CF6618" w:rsidRPr="00F13505" w:rsidRDefault="0006587D" w:rsidP="0006587D">
      <w:pPr>
        <w:spacing w:after="0" w:line="288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F13505">
        <w:rPr>
          <w:rFonts w:ascii="Arial" w:hAnsi="Arial" w:cs="Arial"/>
          <w:sz w:val="24"/>
          <w:szCs w:val="24"/>
          <w:lang w:val="en-GB"/>
        </w:rPr>
        <w:t>Th</w:t>
      </w:r>
      <w:r w:rsidR="00554BD8" w:rsidRPr="00F13505">
        <w:rPr>
          <w:rFonts w:ascii="Arial" w:hAnsi="Arial" w:cs="Arial"/>
          <w:sz w:val="24"/>
          <w:szCs w:val="24"/>
          <w:lang w:val="en-GB"/>
        </w:rPr>
        <w:t xml:space="preserve">is increased, in scale and frequency, destruction of cultural heritage, </w:t>
      </w:r>
      <w:r w:rsidR="00675A5A" w:rsidRPr="00F13505">
        <w:rPr>
          <w:rFonts w:ascii="Arial" w:hAnsi="Arial" w:cs="Arial"/>
          <w:sz w:val="24"/>
          <w:szCs w:val="24"/>
          <w:lang w:val="en-GB"/>
        </w:rPr>
        <w:t>accentuate</w:t>
      </w:r>
      <w:r w:rsidR="00701E00" w:rsidRPr="00F13505">
        <w:rPr>
          <w:rFonts w:ascii="Arial" w:hAnsi="Arial" w:cs="Arial"/>
          <w:sz w:val="24"/>
          <w:szCs w:val="24"/>
          <w:lang w:val="en-GB"/>
        </w:rPr>
        <w:t>d</w:t>
      </w:r>
      <w:r w:rsidR="00675A5A" w:rsidRPr="00F13505">
        <w:rPr>
          <w:rFonts w:ascii="Arial" w:hAnsi="Arial" w:cs="Arial"/>
          <w:sz w:val="24"/>
          <w:szCs w:val="24"/>
          <w:lang w:val="en-GB"/>
        </w:rPr>
        <w:t xml:space="preserve"> but not </w:t>
      </w:r>
      <w:r w:rsidR="00701E00" w:rsidRPr="00F13505">
        <w:rPr>
          <w:rFonts w:ascii="Arial" w:hAnsi="Arial" w:cs="Arial"/>
          <w:sz w:val="24"/>
          <w:szCs w:val="24"/>
          <w:lang w:val="en-GB"/>
        </w:rPr>
        <w:t>limited</w:t>
      </w:r>
      <w:r w:rsidR="00675A5A" w:rsidRPr="00F13505">
        <w:rPr>
          <w:rFonts w:ascii="Arial" w:hAnsi="Arial" w:cs="Arial"/>
          <w:sz w:val="24"/>
          <w:szCs w:val="24"/>
          <w:lang w:val="en-GB"/>
        </w:rPr>
        <w:t xml:space="preserve"> </w:t>
      </w:r>
      <w:r w:rsidR="00331C24" w:rsidRPr="00F13505">
        <w:rPr>
          <w:rFonts w:ascii="Arial" w:hAnsi="Arial" w:cs="Arial"/>
          <w:sz w:val="24"/>
          <w:szCs w:val="24"/>
          <w:lang w:val="en-GB"/>
        </w:rPr>
        <w:t>in</w:t>
      </w:r>
      <w:r w:rsidR="00675A5A" w:rsidRPr="00F13505">
        <w:rPr>
          <w:rFonts w:ascii="Arial" w:hAnsi="Arial" w:cs="Arial"/>
          <w:sz w:val="24"/>
          <w:szCs w:val="24"/>
          <w:lang w:val="en-GB"/>
        </w:rPr>
        <w:t xml:space="preserve"> </w:t>
      </w:r>
      <w:r w:rsidR="00554BD8" w:rsidRPr="00F13505">
        <w:rPr>
          <w:rFonts w:ascii="Arial" w:hAnsi="Arial" w:cs="Arial"/>
          <w:sz w:val="24"/>
          <w:szCs w:val="24"/>
          <w:lang w:val="en-GB"/>
        </w:rPr>
        <w:t>armed conflict</w:t>
      </w:r>
      <w:r w:rsidR="00331C24" w:rsidRPr="00F13505">
        <w:rPr>
          <w:rFonts w:ascii="Arial" w:hAnsi="Arial" w:cs="Arial"/>
          <w:sz w:val="24"/>
          <w:szCs w:val="24"/>
          <w:lang w:val="en-GB"/>
        </w:rPr>
        <w:t>s</w:t>
      </w:r>
      <w:r w:rsidR="00554BD8" w:rsidRPr="00F13505">
        <w:rPr>
          <w:rFonts w:ascii="Arial" w:hAnsi="Arial" w:cs="Arial"/>
          <w:sz w:val="24"/>
          <w:szCs w:val="24"/>
          <w:lang w:val="en-GB"/>
        </w:rPr>
        <w:t xml:space="preserve">, </w:t>
      </w:r>
      <w:r w:rsidRPr="00F13505">
        <w:rPr>
          <w:rFonts w:ascii="Arial" w:hAnsi="Arial" w:cs="Arial"/>
          <w:sz w:val="24"/>
          <w:szCs w:val="24"/>
          <w:lang w:val="en-GB"/>
        </w:rPr>
        <w:t>render</w:t>
      </w:r>
      <w:r w:rsidR="00554BD8" w:rsidRPr="00F13505">
        <w:rPr>
          <w:rFonts w:ascii="Arial" w:hAnsi="Arial" w:cs="Arial"/>
          <w:sz w:val="24"/>
          <w:szCs w:val="24"/>
          <w:lang w:val="en-GB"/>
        </w:rPr>
        <w:t>s</w:t>
      </w:r>
      <w:r w:rsidRPr="00F13505">
        <w:rPr>
          <w:rFonts w:ascii="Arial" w:hAnsi="Arial" w:cs="Arial"/>
          <w:sz w:val="24"/>
          <w:szCs w:val="24"/>
          <w:lang w:val="en-GB"/>
        </w:rPr>
        <w:t xml:space="preserve"> the need </w:t>
      </w:r>
      <w:r w:rsidR="00554BD8" w:rsidRPr="00F13505">
        <w:rPr>
          <w:rFonts w:ascii="Arial" w:hAnsi="Arial" w:cs="Arial"/>
          <w:sz w:val="24"/>
          <w:szCs w:val="24"/>
          <w:lang w:val="en-GB"/>
        </w:rPr>
        <w:t>for our</w:t>
      </w:r>
      <w:r w:rsidRPr="00F13505">
        <w:rPr>
          <w:rFonts w:ascii="Arial" w:hAnsi="Arial" w:cs="Arial"/>
          <w:sz w:val="24"/>
          <w:szCs w:val="24"/>
          <w:lang w:val="en-GB"/>
        </w:rPr>
        <w:t xml:space="preserve"> collective and unified response even more compelling.  </w:t>
      </w:r>
      <w:r w:rsidR="00CF6618" w:rsidRPr="00F13505">
        <w:rPr>
          <w:rFonts w:ascii="Arial" w:hAnsi="Arial" w:cs="Arial"/>
          <w:sz w:val="24"/>
          <w:szCs w:val="24"/>
          <w:lang w:val="en-GB"/>
        </w:rPr>
        <w:t xml:space="preserve">Last year in Namur, </w:t>
      </w:r>
      <w:r w:rsidR="00061E87" w:rsidRPr="00F13505">
        <w:rPr>
          <w:rFonts w:ascii="Arial" w:hAnsi="Arial" w:cs="Arial"/>
          <w:sz w:val="24"/>
          <w:szCs w:val="24"/>
          <w:lang w:val="en-GB"/>
        </w:rPr>
        <w:t xml:space="preserve">we </w:t>
      </w:r>
      <w:r w:rsidR="00CF6618" w:rsidRPr="00F13505">
        <w:rPr>
          <w:rFonts w:ascii="Arial" w:hAnsi="Arial" w:cs="Arial"/>
          <w:sz w:val="24"/>
          <w:szCs w:val="24"/>
          <w:lang w:val="en-GB"/>
        </w:rPr>
        <w:t xml:space="preserve">the member states of the Council of Europe </w:t>
      </w:r>
      <w:r w:rsidR="00454F7B" w:rsidRPr="00F13505">
        <w:rPr>
          <w:rFonts w:ascii="Arial" w:hAnsi="Arial" w:cs="Arial"/>
          <w:sz w:val="24"/>
          <w:szCs w:val="24"/>
          <w:lang w:val="en-GB"/>
        </w:rPr>
        <w:t xml:space="preserve">made a </w:t>
      </w:r>
      <w:r w:rsidR="00475B19" w:rsidRPr="00F13505">
        <w:rPr>
          <w:rFonts w:ascii="Arial" w:hAnsi="Arial" w:cs="Arial"/>
          <w:sz w:val="24"/>
          <w:szCs w:val="24"/>
          <w:lang w:val="en-GB"/>
        </w:rPr>
        <w:t>Call</w:t>
      </w:r>
      <w:r w:rsidR="00331C24" w:rsidRPr="00F13505">
        <w:rPr>
          <w:rFonts w:ascii="Arial" w:hAnsi="Arial" w:cs="Arial"/>
          <w:sz w:val="24"/>
          <w:szCs w:val="24"/>
          <w:lang w:val="en-GB"/>
        </w:rPr>
        <w:t xml:space="preserve"> and I quote, “we</w:t>
      </w:r>
      <w:r w:rsidR="002C34C2" w:rsidRPr="00F13505">
        <w:rPr>
          <w:rFonts w:ascii="Arial" w:hAnsi="Arial" w:cs="Arial"/>
          <w:sz w:val="24"/>
          <w:szCs w:val="24"/>
          <w:lang w:val="en-GB"/>
        </w:rPr>
        <w:t xml:space="preserve"> decided to initiate</w:t>
      </w:r>
      <w:r w:rsidR="00454F7B" w:rsidRPr="00F13505">
        <w:rPr>
          <w:rFonts w:ascii="Arial" w:hAnsi="Arial" w:cs="Arial"/>
          <w:sz w:val="24"/>
          <w:szCs w:val="24"/>
          <w:lang w:val="en-GB"/>
        </w:rPr>
        <w:t xml:space="preserve"> a</w:t>
      </w:r>
      <w:r w:rsidR="002C34C2" w:rsidRPr="00F13505">
        <w:rPr>
          <w:rFonts w:ascii="Arial" w:hAnsi="Arial" w:cs="Arial"/>
          <w:sz w:val="24"/>
          <w:szCs w:val="24"/>
          <w:lang w:val="en-GB"/>
        </w:rPr>
        <w:t xml:space="preserve"> discussion in the Council of Europe to reinforce European Cooperation, including on legal instruments, on the deliberate destruction of cultural heritage and illicit trafficking of cultural property.</w:t>
      </w:r>
      <w:r w:rsidR="00475B19" w:rsidRPr="00F13505">
        <w:rPr>
          <w:rFonts w:ascii="Arial" w:hAnsi="Arial" w:cs="Arial"/>
          <w:sz w:val="24"/>
          <w:szCs w:val="24"/>
          <w:lang w:val="en-GB"/>
        </w:rPr>
        <w:t>”</w:t>
      </w:r>
    </w:p>
    <w:p w:rsidR="00061E87" w:rsidRPr="00F13505" w:rsidRDefault="00061E87" w:rsidP="0006587D">
      <w:pPr>
        <w:spacing w:after="0" w:line="288" w:lineRule="auto"/>
        <w:jc w:val="both"/>
        <w:rPr>
          <w:rFonts w:ascii="Arial" w:hAnsi="Arial" w:cs="Arial"/>
          <w:sz w:val="24"/>
          <w:szCs w:val="24"/>
          <w:lang w:val="en-GB"/>
        </w:rPr>
      </w:pPr>
    </w:p>
    <w:p w:rsidR="00076AC1" w:rsidRPr="00F13505" w:rsidRDefault="00454F7B" w:rsidP="0006587D">
      <w:pPr>
        <w:spacing w:after="0" w:line="288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F13505">
        <w:rPr>
          <w:rFonts w:ascii="Arial" w:hAnsi="Arial" w:cs="Arial"/>
          <w:sz w:val="24"/>
          <w:szCs w:val="24"/>
          <w:lang w:val="en-GB"/>
        </w:rPr>
        <w:t xml:space="preserve">In </w:t>
      </w:r>
      <w:r w:rsidR="00061E87" w:rsidRPr="00F13505">
        <w:rPr>
          <w:rFonts w:ascii="Arial" w:hAnsi="Arial" w:cs="Arial"/>
          <w:sz w:val="24"/>
          <w:szCs w:val="24"/>
          <w:lang w:val="en-GB"/>
        </w:rPr>
        <w:t xml:space="preserve">its Recommendation 2071 (2015) on “Cultural Heritage in crisis and post-crisis situations” </w:t>
      </w:r>
      <w:r w:rsidRPr="00F13505">
        <w:rPr>
          <w:rFonts w:ascii="Arial" w:hAnsi="Arial" w:cs="Arial"/>
          <w:sz w:val="24"/>
          <w:szCs w:val="24"/>
          <w:lang w:val="en-GB"/>
        </w:rPr>
        <w:t xml:space="preserve">PACE </w:t>
      </w:r>
      <w:r w:rsidR="00061E87" w:rsidRPr="00F13505">
        <w:rPr>
          <w:rFonts w:ascii="Arial" w:hAnsi="Arial" w:cs="Arial"/>
          <w:sz w:val="24"/>
          <w:szCs w:val="24"/>
          <w:lang w:val="en-GB"/>
        </w:rPr>
        <w:t xml:space="preserve">underlines </w:t>
      </w:r>
      <w:r w:rsidRPr="00F13505">
        <w:rPr>
          <w:rFonts w:ascii="Arial" w:hAnsi="Arial" w:cs="Arial"/>
          <w:sz w:val="24"/>
          <w:szCs w:val="24"/>
          <w:lang w:val="en-GB"/>
        </w:rPr>
        <w:t xml:space="preserve">that </w:t>
      </w:r>
      <w:r w:rsidR="00061E87" w:rsidRPr="00F13505">
        <w:rPr>
          <w:rFonts w:ascii="Arial" w:hAnsi="Arial" w:cs="Arial"/>
          <w:sz w:val="24"/>
          <w:szCs w:val="24"/>
          <w:lang w:val="en-GB"/>
        </w:rPr>
        <w:t>through a culture of respect and tolerance for the historical, religious and cultural monuments</w:t>
      </w:r>
      <w:r w:rsidRPr="00F13505">
        <w:rPr>
          <w:rFonts w:ascii="Arial" w:hAnsi="Arial" w:cs="Arial"/>
          <w:sz w:val="24"/>
          <w:szCs w:val="24"/>
          <w:lang w:val="en-GB"/>
        </w:rPr>
        <w:t>, the respect for peace will be cultivated</w:t>
      </w:r>
      <w:r w:rsidR="00061E87" w:rsidRPr="00F13505">
        <w:rPr>
          <w:rFonts w:ascii="Arial" w:hAnsi="Arial" w:cs="Arial"/>
          <w:sz w:val="24"/>
          <w:szCs w:val="24"/>
          <w:lang w:val="en-GB"/>
        </w:rPr>
        <w:t>.  Th</w:t>
      </w:r>
      <w:r w:rsidRPr="00F13505">
        <w:rPr>
          <w:rFonts w:ascii="Arial" w:hAnsi="Arial" w:cs="Arial"/>
          <w:sz w:val="24"/>
          <w:szCs w:val="24"/>
          <w:lang w:val="en-GB"/>
        </w:rPr>
        <w:t>u</w:t>
      </w:r>
      <w:r w:rsidR="00061E87" w:rsidRPr="00F13505">
        <w:rPr>
          <w:rFonts w:ascii="Arial" w:hAnsi="Arial" w:cs="Arial"/>
          <w:sz w:val="24"/>
          <w:szCs w:val="24"/>
          <w:lang w:val="en-GB"/>
        </w:rPr>
        <w:t>s respect for cultural heritage is a means of enhancing democratic security.</w:t>
      </w:r>
      <w:r w:rsidRPr="00F13505">
        <w:rPr>
          <w:rFonts w:ascii="Arial" w:hAnsi="Arial" w:cs="Arial"/>
          <w:sz w:val="24"/>
          <w:szCs w:val="24"/>
          <w:lang w:val="en-GB"/>
        </w:rPr>
        <w:t xml:space="preserve">  </w:t>
      </w:r>
    </w:p>
    <w:p w:rsidR="00076AC1" w:rsidRPr="00F13505" w:rsidRDefault="00076AC1" w:rsidP="0006587D">
      <w:pPr>
        <w:spacing w:after="0" w:line="288" w:lineRule="auto"/>
        <w:jc w:val="both"/>
        <w:rPr>
          <w:rFonts w:ascii="Arial" w:hAnsi="Arial" w:cs="Arial"/>
          <w:sz w:val="24"/>
          <w:szCs w:val="24"/>
          <w:lang w:val="en-GB"/>
        </w:rPr>
      </w:pPr>
    </w:p>
    <w:p w:rsidR="00B27556" w:rsidRPr="00F13505" w:rsidRDefault="00076AC1" w:rsidP="0006587D">
      <w:pPr>
        <w:spacing w:after="0" w:line="288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F13505">
        <w:rPr>
          <w:rFonts w:ascii="Arial" w:hAnsi="Arial" w:cs="Arial"/>
          <w:sz w:val="24"/>
          <w:szCs w:val="24"/>
          <w:lang w:val="en-GB"/>
        </w:rPr>
        <w:t xml:space="preserve">Culture has been </w:t>
      </w:r>
      <w:r w:rsidR="00554BD8" w:rsidRPr="00F13505">
        <w:rPr>
          <w:rFonts w:ascii="Arial" w:hAnsi="Arial" w:cs="Arial"/>
          <w:sz w:val="24"/>
          <w:szCs w:val="24"/>
          <w:lang w:val="en-GB"/>
        </w:rPr>
        <w:t>one of the primary subjects of policy of the Council of Europe</w:t>
      </w:r>
      <w:r w:rsidRPr="00F13505">
        <w:rPr>
          <w:rFonts w:ascii="Arial" w:hAnsi="Arial" w:cs="Arial"/>
          <w:sz w:val="24"/>
          <w:szCs w:val="24"/>
          <w:lang w:val="en-GB"/>
        </w:rPr>
        <w:t xml:space="preserve"> since its inception, </w:t>
      </w:r>
      <w:r w:rsidR="00554BD8" w:rsidRPr="00F13505">
        <w:rPr>
          <w:rFonts w:ascii="Arial" w:hAnsi="Arial" w:cs="Arial"/>
          <w:sz w:val="24"/>
          <w:szCs w:val="24"/>
          <w:lang w:val="en-GB"/>
        </w:rPr>
        <w:t xml:space="preserve">developed to protect and promote </w:t>
      </w:r>
      <w:r w:rsidRPr="00F13505">
        <w:rPr>
          <w:rFonts w:ascii="Arial" w:hAnsi="Arial" w:cs="Arial"/>
          <w:sz w:val="24"/>
          <w:szCs w:val="24"/>
          <w:lang w:val="en-GB"/>
        </w:rPr>
        <w:t>the diversity and the common civilization of its member states</w:t>
      </w:r>
      <w:r w:rsidR="00554BD8" w:rsidRPr="00F13505">
        <w:rPr>
          <w:rFonts w:ascii="Arial" w:hAnsi="Arial" w:cs="Arial"/>
          <w:sz w:val="24"/>
          <w:szCs w:val="24"/>
          <w:lang w:val="en-GB"/>
        </w:rPr>
        <w:t xml:space="preserve">.  It is as much </w:t>
      </w:r>
      <w:r w:rsidR="00E43410" w:rsidRPr="00F13505">
        <w:rPr>
          <w:rFonts w:ascii="Arial" w:hAnsi="Arial" w:cs="Arial"/>
          <w:sz w:val="24"/>
          <w:szCs w:val="24"/>
          <w:lang w:val="en-GB"/>
        </w:rPr>
        <w:t xml:space="preserve">in </w:t>
      </w:r>
      <w:r w:rsidRPr="00F13505">
        <w:rPr>
          <w:rFonts w:ascii="Arial" w:hAnsi="Arial" w:cs="Arial"/>
          <w:sz w:val="24"/>
          <w:szCs w:val="24"/>
          <w:lang w:val="en-GB"/>
        </w:rPr>
        <w:t>focus today</w:t>
      </w:r>
      <w:r w:rsidR="00E43410" w:rsidRPr="00F13505">
        <w:rPr>
          <w:rFonts w:ascii="Arial" w:hAnsi="Arial" w:cs="Arial"/>
          <w:sz w:val="24"/>
          <w:szCs w:val="24"/>
          <w:lang w:val="en-GB"/>
        </w:rPr>
        <w:t>,</w:t>
      </w:r>
      <w:r w:rsidRPr="00F13505">
        <w:rPr>
          <w:rFonts w:ascii="Arial" w:hAnsi="Arial" w:cs="Arial"/>
          <w:sz w:val="24"/>
          <w:szCs w:val="24"/>
          <w:lang w:val="en-GB"/>
        </w:rPr>
        <w:t xml:space="preserve"> as part of the Council’s Action Plan on Building Inclusive Societies and the preparation of the European Cultural Strategy for the 21</w:t>
      </w:r>
      <w:r w:rsidRPr="00F13505">
        <w:rPr>
          <w:rFonts w:ascii="Arial" w:hAnsi="Arial" w:cs="Arial"/>
          <w:sz w:val="24"/>
          <w:szCs w:val="24"/>
          <w:vertAlign w:val="superscript"/>
          <w:lang w:val="en-GB"/>
        </w:rPr>
        <w:t>st</w:t>
      </w:r>
      <w:r w:rsidRPr="00F13505">
        <w:rPr>
          <w:rFonts w:ascii="Arial" w:hAnsi="Arial" w:cs="Arial"/>
          <w:sz w:val="24"/>
          <w:szCs w:val="24"/>
          <w:lang w:val="en-GB"/>
        </w:rPr>
        <w:t xml:space="preserve"> century.  </w:t>
      </w:r>
    </w:p>
    <w:p w:rsidR="00B27556" w:rsidRPr="00F13505" w:rsidRDefault="00B27556" w:rsidP="0006587D">
      <w:pPr>
        <w:spacing w:after="0" w:line="288" w:lineRule="auto"/>
        <w:jc w:val="both"/>
        <w:rPr>
          <w:rFonts w:ascii="Arial" w:hAnsi="Arial" w:cs="Arial"/>
          <w:sz w:val="24"/>
          <w:szCs w:val="24"/>
          <w:lang w:val="en-GB"/>
        </w:rPr>
      </w:pPr>
    </w:p>
    <w:p w:rsidR="00B27556" w:rsidRPr="00F13505" w:rsidRDefault="00BD1E76" w:rsidP="0006587D">
      <w:pPr>
        <w:spacing w:after="0" w:line="288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en-GB"/>
        </w:rPr>
      </w:pPr>
      <w:r w:rsidRPr="00F13505">
        <w:rPr>
          <w:rFonts w:ascii="Arial" w:hAnsi="Arial" w:cs="Arial"/>
          <w:sz w:val="24"/>
          <w:szCs w:val="24"/>
          <w:lang w:val="en-GB"/>
        </w:rPr>
        <w:t>Cyprus attaches particular importance to the</w:t>
      </w:r>
      <w:r w:rsidR="00B27556" w:rsidRPr="00F13505">
        <w:rPr>
          <w:rFonts w:ascii="Arial" w:hAnsi="Arial" w:cs="Arial"/>
          <w:sz w:val="24"/>
          <w:szCs w:val="24"/>
          <w:lang w:val="en-GB"/>
        </w:rPr>
        <w:t xml:space="preserve"> </w:t>
      </w:r>
      <w:r w:rsidRPr="00F13505">
        <w:rPr>
          <w:rFonts w:ascii="Arial" w:hAnsi="Arial" w:cs="Arial"/>
          <w:sz w:val="24"/>
          <w:szCs w:val="24"/>
          <w:lang w:val="en-GB"/>
        </w:rPr>
        <w:t xml:space="preserve">protection of cultural heritage, </w:t>
      </w:r>
      <w:r w:rsidR="00701E00" w:rsidRPr="00F13505">
        <w:rPr>
          <w:rFonts w:ascii="Arial" w:hAnsi="Arial" w:cs="Arial"/>
          <w:sz w:val="24"/>
          <w:szCs w:val="24"/>
          <w:lang w:val="en-GB"/>
        </w:rPr>
        <w:t>having in mind</w:t>
      </w:r>
      <w:r w:rsidRPr="00F13505">
        <w:rPr>
          <w:rFonts w:ascii="Arial" w:hAnsi="Arial" w:cs="Arial"/>
          <w:sz w:val="24"/>
          <w:szCs w:val="24"/>
          <w:lang w:val="en-GB"/>
        </w:rPr>
        <w:t xml:space="preserve"> our </w:t>
      </w:r>
      <w:r w:rsidR="00B27556" w:rsidRPr="00F13505">
        <w:rPr>
          <w:rFonts w:ascii="Arial" w:hAnsi="Arial" w:cs="Arial"/>
          <w:sz w:val="24"/>
          <w:szCs w:val="24"/>
          <w:lang w:val="en-GB"/>
        </w:rPr>
        <w:t>own historical experience</w:t>
      </w:r>
      <w:r w:rsidRPr="00F13505">
        <w:rPr>
          <w:rFonts w:ascii="Arial" w:hAnsi="Arial" w:cs="Arial"/>
          <w:sz w:val="24"/>
          <w:szCs w:val="24"/>
          <w:lang w:val="en-GB"/>
        </w:rPr>
        <w:t>s</w:t>
      </w:r>
      <w:r w:rsidR="00701E00" w:rsidRPr="00F13505">
        <w:rPr>
          <w:rFonts w:ascii="Arial" w:hAnsi="Arial" w:cs="Arial"/>
          <w:sz w:val="24"/>
          <w:szCs w:val="24"/>
          <w:lang w:val="en-GB"/>
        </w:rPr>
        <w:t>, and we seek to contribute effectively to the responses of the international community</w:t>
      </w:r>
      <w:r w:rsidR="00B27556" w:rsidRPr="00F13505">
        <w:rPr>
          <w:rFonts w:ascii="Arial" w:hAnsi="Arial" w:cs="Arial"/>
          <w:sz w:val="24"/>
          <w:szCs w:val="24"/>
          <w:lang w:val="en-GB"/>
        </w:rPr>
        <w:t xml:space="preserve">.  </w:t>
      </w:r>
      <w:r w:rsidR="00B27556" w:rsidRPr="00F13505">
        <w:rPr>
          <w:rFonts w:ascii="Arial" w:hAnsi="Arial" w:cs="Arial"/>
          <w:color w:val="000000"/>
          <w:sz w:val="24"/>
          <w:szCs w:val="24"/>
          <w:shd w:val="clear" w:color="auto" w:fill="FFFFFF"/>
          <w:lang w:val="en-GB"/>
        </w:rPr>
        <w:t>Last March, Cyprus led a cross-regional Statement on the protection of cult</w:t>
      </w:r>
      <w:r w:rsidR="00E43410" w:rsidRPr="00F13505">
        <w:rPr>
          <w:rFonts w:ascii="Arial" w:hAnsi="Arial" w:cs="Arial"/>
          <w:color w:val="000000"/>
          <w:sz w:val="24"/>
          <w:szCs w:val="24"/>
          <w:shd w:val="clear" w:color="auto" w:fill="FFFFFF"/>
          <w:lang w:val="en-GB"/>
        </w:rPr>
        <w:t>ural heritage in armed conflict</w:t>
      </w:r>
      <w:r w:rsidR="00B27556" w:rsidRPr="00F13505">
        <w:rPr>
          <w:rFonts w:ascii="Arial" w:hAnsi="Arial" w:cs="Arial"/>
          <w:color w:val="000000"/>
          <w:sz w:val="24"/>
          <w:szCs w:val="24"/>
          <w:shd w:val="clear" w:color="auto" w:fill="FFFFFF"/>
          <w:lang w:val="en-GB"/>
        </w:rPr>
        <w:t xml:space="preserve"> in the framework of the</w:t>
      </w:r>
      <w:r w:rsidR="00B27556" w:rsidRPr="00F13505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  <w:lang w:val="en-GB"/>
        </w:rPr>
        <w:t> </w:t>
      </w:r>
      <w:r w:rsidR="00B27556" w:rsidRPr="00F13505">
        <w:rPr>
          <w:rFonts w:ascii="Arial" w:hAnsi="Arial" w:cs="Arial"/>
          <w:bCs/>
          <w:sz w:val="24"/>
          <w:szCs w:val="24"/>
          <w:shd w:val="clear" w:color="auto" w:fill="FFFFFF"/>
          <w:lang w:val="en-GB"/>
        </w:rPr>
        <w:t>Human Rights Council</w:t>
      </w:r>
      <w:r w:rsidR="00B27556" w:rsidRPr="00F13505">
        <w:rPr>
          <w:rFonts w:ascii="Arial" w:hAnsi="Arial" w:cs="Arial"/>
          <w:b/>
          <w:bCs/>
          <w:color w:val="008000"/>
          <w:sz w:val="24"/>
          <w:szCs w:val="24"/>
          <w:shd w:val="clear" w:color="auto" w:fill="FFFFFF"/>
          <w:lang w:val="en-GB"/>
        </w:rPr>
        <w:t>.</w:t>
      </w:r>
      <w:r w:rsidR="00B27556" w:rsidRPr="00F13505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  <w:lang w:val="en-GB"/>
        </w:rPr>
        <w:t> </w:t>
      </w:r>
      <w:r w:rsidR="0006587D" w:rsidRPr="00F13505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  <w:lang w:val="en-GB"/>
        </w:rPr>
        <w:t xml:space="preserve"> The statement was </w:t>
      </w:r>
      <w:r w:rsidR="00B27556" w:rsidRPr="00F13505">
        <w:rPr>
          <w:rFonts w:ascii="Arial" w:hAnsi="Arial" w:cs="Arial"/>
          <w:color w:val="000000"/>
          <w:sz w:val="24"/>
          <w:szCs w:val="24"/>
          <w:shd w:val="clear" w:color="auto" w:fill="FFFFFF"/>
          <w:lang w:val="en-GB"/>
        </w:rPr>
        <w:t>co-sponsored by 146 members and observer states of the HRC</w:t>
      </w:r>
      <w:r w:rsidR="00701E00" w:rsidRPr="00F13505">
        <w:rPr>
          <w:rFonts w:ascii="Arial" w:hAnsi="Arial" w:cs="Arial"/>
          <w:color w:val="000000"/>
          <w:sz w:val="24"/>
          <w:szCs w:val="24"/>
          <w:shd w:val="clear" w:color="auto" w:fill="FFFFFF"/>
          <w:lang w:val="en-GB"/>
        </w:rPr>
        <w:t xml:space="preserve">. </w:t>
      </w:r>
      <w:r w:rsidR="00B27556" w:rsidRPr="00F13505">
        <w:rPr>
          <w:rFonts w:ascii="Arial" w:hAnsi="Arial" w:cs="Arial"/>
          <w:color w:val="000000"/>
          <w:sz w:val="24"/>
          <w:szCs w:val="24"/>
          <w:shd w:val="clear" w:color="auto" w:fill="FFFFFF"/>
          <w:lang w:val="en-GB"/>
        </w:rPr>
        <w:t>In September</w:t>
      </w:r>
      <w:r w:rsidR="00701E00" w:rsidRPr="00F13505">
        <w:rPr>
          <w:rFonts w:ascii="Arial" w:hAnsi="Arial" w:cs="Arial"/>
          <w:color w:val="000000"/>
          <w:sz w:val="24"/>
          <w:szCs w:val="24"/>
          <w:shd w:val="clear" w:color="auto" w:fill="FFFFFF"/>
          <w:lang w:val="en-GB"/>
        </w:rPr>
        <w:t xml:space="preserve"> 2016,</w:t>
      </w:r>
      <w:r w:rsidR="00B27556" w:rsidRPr="00F13505">
        <w:rPr>
          <w:rFonts w:ascii="Arial" w:hAnsi="Arial" w:cs="Arial"/>
          <w:color w:val="000000"/>
          <w:sz w:val="24"/>
          <w:szCs w:val="24"/>
          <w:shd w:val="clear" w:color="auto" w:fill="FFFFFF"/>
          <w:lang w:val="en-GB"/>
        </w:rPr>
        <w:t xml:space="preserve"> in collaboration with a core group of partners, Cyprus presented to the Thirty-Third Session of the HRC in Geneva, a comprehensive Resolution on “</w:t>
      </w:r>
      <w:r w:rsidR="00B27556" w:rsidRPr="00F13505">
        <w:rPr>
          <w:rFonts w:ascii="Arial" w:hAnsi="Arial" w:cs="Arial"/>
          <w:i/>
          <w:color w:val="000000"/>
          <w:sz w:val="24"/>
          <w:szCs w:val="24"/>
          <w:shd w:val="clear" w:color="auto" w:fill="FFFFFF"/>
          <w:lang w:val="en-GB"/>
        </w:rPr>
        <w:t>Cultural rights and the protection of cultural heritage</w:t>
      </w:r>
      <w:r w:rsidR="00B27556" w:rsidRPr="00F13505">
        <w:rPr>
          <w:rFonts w:ascii="Arial" w:hAnsi="Arial" w:cs="Arial"/>
          <w:color w:val="000000"/>
          <w:sz w:val="24"/>
          <w:szCs w:val="24"/>
          <w:shd w:val="clear" w:color="auto" w:fill="FFFFFF"/>
          <w:lang w:val="en-GB"/>
        </w:rPr>
        <w:t>” whic</w:t>
      </w:r>
      <w:r w:rsidR="00701E00" w:rsidRPr="00F13505">
        <w:rPr>
          <w:rFonts w:ascii="Arial" w:hAnsi="Arial" w:cs="Arial"/>
          <w:color w:val="000000"/>
          <w:sz w:val="24"/>
          <w:szCs w:val="24"/>
          <w:shd w:val="clear" w:color="auto" w:fill="FFFFFF"/>
          <w:lang w:val="en-GB"/>
        </w:rPr>
        <w:t>h was unanimously adopted, thus putting the issue of cultural heritage firmly in the Human Rights agenda.</w:t>
      </w:r>
    </w:p>
    <w:p w:rsidR="00B27556" w:rsidRPr="00F13505" w:rsidRDefault="00B27556" w:rsidP="0006587D">
      <w:pPr>
        <w:spacing w:after="0" w:line="288" w:lineRule="auto"/>
        <w:jc w:val="both"/>
        <w:rPr>
          <w:rFonts w:ascii="Arial" w:hAnsi="Arial" w:cs="Arial"/>
          <w:sz w:val="24"/>
          <w:szCs w:val="24"/>
          <w:lang w:val="en-GB"/>
        </w:rPr>
      </w:pPr>
    </w:p>
    <w:p w:rsidR="00375ABC" w:rsidRPr="00F13505" w:rsidRDefault="00076AC1" w:rsidP="0006587D">
      <w:pPr>
        <w:pStyle w:val="Default"/>
        <w:spacing w:line="288" w:lineRule="auto"/>
        <w:jc w:val="both"/>
        <w:rPr>
          <w:lang w:val="en-GB"/>
        </w:rPr>
      </w:pPr>
      <w:r w:rsidRPr="00F13505">
        <w:rPr>
          <w:lang w:val="en-GB"/>
        </w:rPr>
        <w:t xml:space="preserve">Cyprus along with </w:t>
      </w:r>
      <w:r w:rsidR="00E43410" w:rsidRPr="00F13505">
        <w:rPr>
          <w:lang w:val="en-GB"/>
        </w:rPr>
        <w:t>UNIDROIT</w:t>
      </w:r>
      <w:r w:rsidRPr="00F13505">
        <w:rPr>
          <w:lang w:val="en-GB"/>
        </w:rPr>
        <w:t xml:space="preserve"> </w:t>
      </w:r>
      <w:r w:rsidR="00E43410" w:rsidRPr="00F13505">
        <w:rPr>
          <w:lang w:val="en-GB"/>
        </w:rPr>
        <w:t>are</w:t>
      </w:r>
      <w:r w:rsidRPr="00F13505">
        <w:rPr>
          <w:lang w:val="en-GB"/>
        </w:rPr>
        <w:t xml:space="preserve"> organising a </w:t>
      </w:r>
      <w:r w:rsidR="00B94DEC" w:rsidRPr="00F13505">
        <w:rPr>
          <w:lang w:val="en-GB"/>
        </w:rPr>
        <w:t xml:space="preserve">seminar in New York on </w:t>
      </w:r>
      <w:r w:rsidR="00B94DEC" w:rsidRPr="00F13505">
        <w:rPr>
          <w:i/>
          <w:iCs/>
          <w:color w:val="212121"/>
          <w:shd w:val="clear" w:color="auto" w:fill="FFFFFF"/>
          <w:lang w:val="en-GB"/>
        </w:rPr>
        <w:t xml:space="preserve">Promoting and Strengthening the international legal framework </w:t>
      </w:r>
      <w:r w:rsidR="00B94DEC" w:rsidRPr="00F13505">
        <w:rPr>
          <w:iCs/>
          <w:color w:val="212121"/>
          <w:shd w:val="clear" w:color="auto" w:fill="FFFFFF"/>
          <w:lang w:val="en-GB"/>
        </w:rPr>
        <w:t xml:space="preserve">particularly on </w:t>
      </w:r>
      <w:r w:rsidR="00B94DEC" w:rsidRPr="00F13505">
        <w:rPr>
          <w:lang w:val="en-GB"/>
        </w:rPr>
        <w:t>combating and preventing the trafficking of stolen and illegally exported artefacts and overcoming hindrances</w:t>
      </w:r>
      <w:r w:rsidR="00375ABC" w:rsidRPr="00F13505">
        <w:rPr>
          <w:lang w:val="en-GB"/>
        </w:rPr>
        <w:t xml:space="preserve"> to their effective restitution, b</w:t>
      </w:r>
      <w:r w:rsidR="00467991" w:rsidRPr="00F13505">
        <w:rPr>
          <w:lang w:val="en-GB"/>
        </w:rPr>
        <w:t xml:space="preserve">uilding on existing instruments such as </w:t>
      </w:r>
      <w:r w:rsidR="0006587D" w:rsidRPr="00F13505">
        <w:rPr>
          <w:lang w:val="en-GB"/>
        </w:rPr>
        <w:t xml:space="preserve">Security Council Resolutions, </w:t>
      </w:r>
      <w:r w:rsidR="00467991" w:rsidRPr="00F13505">
        <w:rPr>
          <w:lang w:val="en-GB"/>
        </w:rPr>
        <w:t>the UNESCO Convention</w:t>
      </w:r>
      <w:r w:rsidR="0006587D" w:rsidRPr="00F13505">
        <w:rPr>
          <w:lang w:val="en-GB"/>
        </w:rPr>
        <w:t xml:space="preserve"> of</w:t>
      </w:r>
      <w:r w:rsidR="00467991" w:rsidRPr="00F13505">
        <w:rPr>
          <w:lang w:val="en-GB"/>
        </w:rPr>
        <w:t xml:space="preserve"> 1970 and the UNIDROIT Convention</w:t>
      </w:r>
      <w:r w:rsidR="0006587D" w:rsidRPr="00F13505">
        <w:rPr>
          <w:lang w:val="en-GB"/>
        </w:rPr>
        <w:t xml:space="preserve"> of </w:t>
      </w:r>
      <w:r w:rsidR="00467991" w:rsidRPr="00F13505">
        <w:rPr>
          <w:lang w:val="en-GB"/>
        </w:rPr>
        <w:t>1995</w:t>
      </w:r>
      <w:r w:rsidR="00375ABC" w:rsidRPr="00F13505">
        <w:rPr>
          <w:lang w:val="en-GB"/>
        </w:rPr>
        <w:t>.</w:t>
      </w:r>
    </w:p>
    <w:p w:rsidR="00375ABC" w:rsidRPr="00F13505" w:rsidRDefault="00375ABC" w:rsidP="0006587D">
      <w:pPr>
        <w:pStyle w:val="Default"/>
        <w:spacing w:line="288" w:lineRule="auto"/>
        <w:jc w:val="both"/>
        <w:rPr>
          <w:lang w:val="en-GB"/>
        </w:rPr>
      </w:pPr>
    </w:p>
    <w:p w:rsidR="00467991" w:rsidRPr="00F13505" w:rsidRDefault="00375ABC" w:rsidP="0006587D">
      <w:pPr>
        <w:pStyle w:val="Default"/>
        <w:spacing w:line="288" w:lineRule="auto"/>
        <w:jc w:val="both"/>
        <w:rPr>
          <w:iCs/>
          <w:color w:val="212121"/>
          <w:shd w:val="clear" w:color="auto" w:fill="FFFFFF"/>
          <w:lang w:val="en-GB"/>
        </w:rPr>
      </w:pPr>
      <w:r w:rsidRPr="00F13505">
        <w:rPr>
          <w:lang w:val="en-GB"/>
        </w:rPr>
        <w:t>T</w:t>
      </w:r>
      <w:r w:rsidR="00467991" w:rsidRPr="00F13505">
        <w:rPr>
          <w:lang w:val="en-GB"/>
        </w:rPr>
        <w:t xml:space="preserve">he Committee of Ministers of the Council of Europe decided in March 2016 to prepare a new </w:t>
      </w:r>
      <w:r w:rsidR="001B5E16" w:rsidRPr="00F13505">
        <w:rPr>
          <w:lang w:val="en-GB"/>
        </w:rPr>
        <w:t>C</w:t>
      </w:r>
      <w:r w:rsidR="00467991" w:rsidRPr="00F13505">
        <w:rPr>
          <w:lang w:val="en-GB"/>
        </w:rPr>
        <w:t xml:space="preserve">onvention on </w:t>
      </w:r>
      <w:r w:rsidR="001B5E16" w:rsidRPr="00F13505">
        <w:rPr>
          <w:lang w:val="en-GB"/>
        </w:rPr>
        <w:t>Offences Relating to Cultural Property</w:t>
      </w:r>
      <w:r w:rsidR="00467991" w:rsidRPr="00F13505">
        <w:rPr>
          <w:lang w:val="en-GB"/>
        </w:rPr>
        <w:t xml:space="preserve">. </w:t>
      </w:r>
      <w:r w:rsidRPr="00F13505">
        <w:rPr>
          <w:lang w:val="en-GB"/>
        </w:rPr>
        <w:t xml:space="preserve"> </w:t>
      </w:r>
      <w:r w:rsidR="00701E00" w:rsidRPr="00F13505">
        <w:rPr>
          <w:lang w:val="en-GB"/>
        </w:rPr>
        <w:t>This</w:t>
      </w:r>
      <w:r w:rsidR="00467991" w:rsidRPr="00F13505">
        <w:rPr>
          <w:lang w:val="en-GB"/>
        </w:rPr>
        <w:t xml:space="preserve"> new Convention will become the only international treaty focusing on criminal measures and sanctions on illicit activities</w:t>
      </w:r>
      <w:r w:rsidR="001B5E16" w:rsidRPr="00F13505">
        <w:rPr>
          <w:lang w:val="en-GB"/>
        </w:rPr>
        <w:t xml:space="preserve"> – such as the destruction and trafficking of cultural goods</w:t>
      </w:r>
      <w:r w:rsidR="00467991" w:rsidRPr="00F13505">
        <w:rPr>
          <w:lang w:val="en-GB"/>
        </w:rPr>
        <w:t>, while also providing a complete set of measures to foster international co-operation between States to better prevent and combat the illicit trafficking and the deliberate destruction of cultural property.</w:t>
      </w:r>
    </w:p>
    <w:p w:rsidR="0080333F" w:rsidRPr="00F13505" w:rsidRDefault="0080333F" w:rsidP="0006587D">
      <w:pPr>
        <w:spacing w:after="0" w:line="288" w:lineRule="auto"/>
        <w:jc w:val="both"/>
        <w:rPr>
          <w:rFonts w:ascii="Arial" w:hAnsi="Arial" w:cs="Arial"/>
          <w:sz w:val="24"/>
          <w:szCs w:val="24"/>
          <w:lang w:val="en-GB"/>
        </w:rPr>
      </w:pPr>
    </w:p>
    <w:p w:rsidR="00F369BF" w:rsidRPr="00F13505" w:rsidRDefault="00F369BF" w:rsidP="0006587D">
      <w:pPr>
        <w:spacing w:after="0" w:line="288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F13505">
        <w:rPr>
          <w:rFonts w:ascii="Arial" w:hAnsi="Arial" w:cs="Arial"/>
          <w:sz w:val="24"/>
          <w:szCs w:val="24"/>
          <w:lang w:val="en-GB"/>
        </w:rPr>
        <w:t>I would like to pay tribute to the dedicated</w:t>
      </w:r>
      <w:r w:rsidR="001F462E" w:rsidRPr="00F13505">
        <w:rPr>
          <w:rFonts w:ascii="Arial" w:hAnsi="Arial" w:cs="Arial"/>
          <w:sz w:val="24"/>
          <w:szCs w:val="24"/>
          <w:lang w:val="en-GB"/>
        </w:rPr>
        <w:t xml:space="preserve"> and highly expert</w:t>
      </w:r>
      <w:r w:rsidRPr="00F13505">
        <w:rPr>
          <w:rFonts w:ascii="Arial" w:hAnsi="Arial" w:cs="Arial"/>
          <w:sz w:val="24"/>
          <w:szCs w:val="24"/>
          <w:lang w:val="en-GB"/>
        </w:rPr>
        <w:t xml:space="preserve"> work of national </w:t>
      </w:r>
      <w:r w:rsidR="001F462E" w:rsidRPr="00F13505">
        <w:rPr>
          <w:rFonts w:ascii="Arial" w:hAnsi="Arial" w:cs="Arial"/>
          <w:sz w:val="24"/>
          <w:szCs w:val="24"/>
          <w:lang w:val="en-GB"/>
        </w:rPr>
        <w:t xml:space="preserve">representatives </w:t>
      </w:r>
      <w:r w:rsidRPr="00F13505">
        <w:rPr>
          <w:rFonts w:ascii="Arial" w:hAnsi="Arial" w:cs="Arial"/>
          <w:sz w:val="24"/>
          <w:szCs w:val="24"/>
          <w:lang w:val="en-GB"/>
        </w:rPr>
        <w:t xml:space="preserve">and the Council Secretariat </w:t>
      </w:r>
      <w:r w:rsidR="00375ABC" w:rsidRPr="00F13505">
        <w:rPr>
          <w:rFonts w:ascii="Arial" w:hAnsi="Arial" w:cs="Arial"/>
          <w:sz w:val="24"/>
          <w:szCs w:val="24"/>
          <w:lang w:val="en-GB"/>
        </w:rPr>
        <w:t>i</w:t>
      </w:r>
      <w:r w:rsidRPr="00F13505">
        <w:rPr>
          <w:rFonts w:ascii="Arial" w:hAnsi="Arial" w:cs="Arial"/>
          <w:sz w:val="24"/>
          <w:szCs w:val="24"/>
          <w:lang w:val="en-GB"/>
        </w:rPr>
        <w:t xml:space="preserve">n preparing </w:t>
      </w:r>
      <w:r w:rsidR="00375ABC" w:rsidRPr="00F13505">
        <w:rPr>
          <w:rFonts w:ascii="Arial" w:hAnsi="Arial" w:cs="Arial"/>
          <w:sz w:val="24"/>
          <w:szCs w:val="24"/>
          <w:lang w:val="en-GB"/>
        </w:rPr>
        <w:t>this new legal instrument</w:t>
      </w:r>
      <w:r w:rsidR="001F462E" w:rsidRPr="00F13505">
        <w:rPr>
          <w:rFonts w:ascii="Arial" w:hAnsi="Arial" w:cs="Arial"/>
          <w:sz w:val="24"/>
          <w:szCs w:val="24"/>
          <w:lang w:val="en-GB"/>
        </w:rPr>
        <w:t xml:space="preserve">, which will be open for accession </w:t>
      </w:r>
      <w:r w:rsidR="0006587D" w:rsidRPr="00F13505">
        <w:rPr>
          <w:rFonts w:ascii="Arial" w:hAnsi="Arial" w:cs="Arial"/>
          <w:sz w:val="24"/>
          <w:szCs w:val="24"/>
          <w:lang w:val="en-GB"/>
        </w:rPr>
        <w:t xml:space="preserve">to </w:t>
      </w:r>
      <w:r w:rsidR="001F462E" w:rsidRPr="00F13505">
        <w:rPr>
          <w:rFonts w:ascii="Arial" w:hAnsi="Arial" w:cs="Arial"/>
          <w:sz w:val="24"/>
          <w:szCs w:val="24"/>
          <w:lang w:val="en-GB"/>
        </w:rPr>
        <w:t>non-member states</w:t>
      </w:r>
      <w:r w:rsidRPr="00F13505">
        <w:rPr>
          <w:rFonts w:ascii="Arial" w:hAnsi="Arial" w:cs="Arial"/>
          <w:sz w:val="24"/>
          <w:szCs w:val="24"/>
          <w:lang w:val="en-GB"/>
        </w:rPr>
        <w:t xml:space="preserve">.  </w:t>
      </w:r>
      <w:r w:rsidR="00E43410" w:rsidRPr="00F13505">
        <w:rPr>
          <w:rFonts w:ascii="Arial" w:hAnsi="Arial" w:cs="Arial"/>
          <w:sz w:val="24"/>
          <w:szCs w:val="24"/>
          <w:lang w:val="en-GB"/>
        </w:rPr>
        <w:t xml:space="preserve">This instrument will be a most effective tool in our efforts to improve and unify domestic legislation and international legal co-operation, to provide an effective framework ending impunity and improving the means of protection. </w:t>
      </w:r>
    </w:p>
    <w:p w:rsidR="00E43410" w:rsidRPr="00F13505" w:rsidRDefault="00E43410" w:rsidP="0006587D">
      <w:pPr>
        <w:spacing w:after="0" w:line="288" w:lineRule="auto"/>
        <w:jc w:val="both"/>
        <w:rPr>
          <w:rFonts w:ascii="Arial" w:hAnsi="Arial" w:cs="Arial"/>
          <w:sz w:val="24"/>
          <w:szCs w:val="24"/>
          <w:lang w:val="en-GB"/>
        </w:rPr>
      </w:pPr>
    </w:p>
    <w:p w:rsidR="00F369BF" w:rsidRPr="00F13505" w:rsidRDefault="00F369BF" w:rsidP="0006587D">
      <w:pPr>
        <w:spacing w:after="0" w:line="288" w:lineRule="auto"/>
        <w:ind w:right="-28"/>
        <w:jc w:val="both"/>
        <w:rPr>
          <w:rFonts w:ascii="Arial" w:hAnsi="Arial" w:cs="Arial"/>
          <w:sz w:val="24"/>
          <w:szCs w:val="24"/>
          <w:lang w:val="en-GB"/>
        </w:rPr>
      </w:pPr>
      <w:r w:rsidRPr="00F13505">
        <w:rPr>
          <w:rFonts w:ascii="Arial" w:hAnsi="Arial" w:cs="Arial"/>
          <w:sz w:val="24"/>
          <w:szCs w:val="24"/>
          <w:lang w:val="en-GB"/>
        </w:rPr>
        <w:t xml:space="preserve">Cyprus has already declared its wish to have the Convention open for signature during the Ministerial Conference, which will </w:t>
      </w:r>
      <w:r w:rsidR="0006587D" w:rsidRPr="00F13505">
        <w:rPr>
          <w:rFonts w:ascii="Arial" w:hAnsi="Arial" w:cs="Arial"/>
          <w:sz w:val="24"/>
          <w:szCs w:val="24"/>
          <w:lang w:val="en-GB"/>
        </w:rPr>
        <w:t xml:space="preserve">take place </w:t>
      </w:r>
      <w:r w:rsidRPr="00F13505">
        <w:rPr>
          <w:rFonts w:ascii="Arial" w:hAnsi="Arial" w:cs="Arial"/>
          <w:sz w:val="24"/>
          <w:szCs w:val="24"/>
          <w:lang w:val="en-GB"/>
        </w:rPr>
        <w:t>in Nicosia this coming May.</w:t>
      </w:r>
      <w:r w:rsidR="0006587D" w:rsidRPr="00F13505">
        <w:rPr>
          <w:rFonts w:ascii="Arial" w:hAnsi="Arial" w:cs="Arial"/>
          <w:sz w:val="24"/>
          <w:szCs w:val="24"/>
          <w:lang w:val="en-GB"/>
        </w:rPr>
        <w:t xml:space="preserve">  A</w:t>
      </w:r>
      <w:r w:rsidR="001F462E" w:rsidRPr="00F13505">
        <w:rPr>
          <w:rFonts w:ascii="Arial" w:hAnsi="Arial" w:cs="Arial"/>
          <w:sz w:val="24"/>
          <w:szCs w:val="24"/>
          <w:lang w:val="en-GB"/>
        </w:rPr>
        <w:t>ppreciat</w:t>
      </w:r>
      <w:r w:rsidR="0006587D" w:rsidRPr="00F13505">
        <w:rPr>
          <w:rFonts w:ascii="Arial" w:hAnsi="Arial" w:cs="Arial"/>
          <w:sz w:val="24"/>
          <w:szCs w:val="24"/>
          <w:lang w:val="en-GB"/>
        </w:rPr>
        <w:t>ing</w:t>
      </w:r>
      <w:r w:rsidR="001F462E" w:rsidRPr="00F13505">
        <w:rPr>
          <w:rFonts w:ascii="Arial" w:hAnsi="Arial" w:cs="Arial"/>
          <w:sz w:val="24"/>
          <w:szCs w:val="24"/>
          <w:lang w:val="en-GB"/>
        </w:rPr>
        <w:t xml:space="preserve"> that deliberations for a text effective for the purposes for which it is designed might require a lo</w:t>
      </w:r>
      <w:r w:rsidR="0006587D" w:rsidRPr="00F13505">
        <w:rPr>
          <w:rFonts w:ascii="Arial" w:hAnsi="Arial" w:cs="Arial"/>
          <w:sz w:val="24"/>
          <w:szCs w:val="24"/>
          <w:lang w:val="en-GB"/>
        </w:rPr>
        <w:t>nger period to come to fruition,</w:t>
      </w:r>
      <w:r w:rsidR="001F462E" w:rsidRPr="00F13505">
        <w:rPr>
          <w:rFonts w:ascii="Arial" w:hAnsi="Arial" w:cs="Arial"/>
          <w:sz w:val="24"/>
          <w:szCs w:val="24"/>
          <w:lang w:val="en-GB"/>
        </w:rPr>
        <w:t xml:space="preserve"> </w:t>
      </w:r>
      <w:r w:rsidR="0006587D" w:rsidRPr="00F13505">
        <w:rPr>
          <w:rFonts w:ascii="Arial" w:hAnsi="Arial" w:cs="Arial"/>
          <w:sz w:val="24"/>
          <w:szCs w:val="24"/>
          <w:lang w:val="en-GB"/>
        </w:rPr>
        <w:t>C</w:t>
      </w:r>
      <w:r w:rsidR="001F462E" w:rsidRPr="00F13505">
        <w:rPr>
          <w:rFonts w:ascii="Arial" w:hAnsi="Arial" w:cs="Arial"/>
          <w:sz w:val="24"/>
          <w:szCs w:val="24"/>
          <w:lang w:val="en-GB"/>
        </w:rPr>
        <w:t xml:space="preserve">yprus stands ready to host </w:t>
      </w:r>
      <w:r w:rsidR="00D54864" w:rsidRPr="00F13505">
        <w:rPr>
          <w:rFonts w:ascii="Arial" w:hAnsi="Arial" w:cs="Arial"/>
          <w:sz w:val="24"/>
          <w:szCs w:val="24"/>
          <w:lang w:val="en-GB"/>
        </w:rPr>
        <w:t>the opening Conference, whenever the Convention is ready for signature.</w:t>
      </w:r>
    </w:p>
    <w:p w:rsidR="00375ABC" w:rsidRPr="00F13505" w:rsidRDefault="00375ABC" w:rsidP="0006587D">
      <w:pPr>
        <w:spacing w:after="0" w:line="288" w:lineRule="auto"/>
        <w:jc w:val="both"/>
        <w:rPr>
          <w:rFonts w:ascii="Arial" w:hAnsi="Arial" w:cs="Arial"/>
          <w:sz w:val="24"/>
          <w:szCs w:val="24"/>
          <w:lang w:val="en-GB"/>
        </w:rPr>
      </w:pPr>
    </w:p>
    <w:p w:rsidR="00375ABC" w:rsidRPr="00F13505" w:rsidRDefault="00375ABC" w:rsidP="0006587D">
      <w:pPr>
        <w:spacing w:after="0" w:line="288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F13505">
        <w:rPr>
          <w:rFonts w:ascii="Arial" w:hAnsi="Arial" w:cs="Arial"/>
          <w:sz w:val="24"/>
          <w:szCs w:val="24"/>
          <w:lang w:val="en-GB"/>
        </w:rPr>
        <w:t>I would like to thank our distinguished Speakers for kindly accepting our invitation to address the Colloquium and shar</w:t>
      </w:r>
      <w:r w:rsidR="00A05394" w:rsidRPr="00F13505">
        <w:rPr>
          <w:rFonts w:ascii="Arial" w:hAnsi="Arial" w:cs="Arial"/>
          <w:sz w:val="24"/>
          <w:szCs w:val="24"/>
          <w:lang w:val="en-GB"/>
        </w:rPr>
        <w:t>e with us their perspective on improving</w:t>
      </w:r>
      <w:r w:rsidRPr="00F13505">
        <w:rPr>
          <w:rFonts w:ascii="Arial" w:hAnsi="Arial" w:cs="Arial"/>
          <w:sz w:val="24"/>
          <w:szCs w:val="24"/>
          <w:lang w:val="en-GB"/>
        </w:rPr>
        <w:t xml:space="preserve"> international capacities to combat the destruction of cultural property and the </w:t>
      </w:r>
      <w:r w:rsidR="0006587D" w:rsidRPr="00F13505">
        <w:rPr>
          <w:rFonts w:ascii="Arial" w:hAnsi="Arial" w:cs="Arial"/>
          <w:sz w:val="24"/>
          <w:szCs w:val="24"/>
          <w:lang w:val="en-GB"/>
        </w:rPr>
        <w:t>illicit trade of cultural goods.</w:t>
      </w:r>
      <w:r w:rsidR="00475B19" w:rsidRPr="00F13505">
        <w:rPr>
          <w:rFonts w:ascii="Arial" w:hAnsi="Arial" w:cs="Arial"/>
          <w:sz w:val="24"/>
          <w:szCs w:val="24"/>
          <w:lang w:val="en-GB"/>
        </w:rPr>
        <w:t xml:space="preserve">  </w:t>
      </w:r>
      <w:r w:rsidR="00E43410" w:rsidRPr="00F13505">
        <w:rPr>
          <w:rFonts w:ascii="Arial" w:hAnsi="Arial" w:cs="Arial"/>
          <w:sz w:val="24"/>
          <w:szCs w:val="24"/>
          <w:lang w:val="en-GB"/>
        </w:rPr>
        <w:t>I would also like to thank all the participants, as their presence today is a testament of the readiness of our countries to undertake our share</w:t>
      </w:r>
      <w:r w:rsidR="00BF5A9E" w:rsidRPr="00F13505">
        <w:rPr>
          <w:rFonts w:ascii="Arial" w:hAnsi="Arial" w:cs="Arial"/>
          <w:sz w:val="24"/>
          <w:szCs w:val="24"/>
          <w:lang w:val="en-GB"/>
        </w:rPr>
        <w:t>d</w:t>
      </w:r>
      <w:r w:rsidR="00E43410" w:rsidRPr="00F13505">
        <w:rPr>
          <w:rFonts w:ascii="Arial" w:hAnsi="Arial" w:cs="Arial"/>
          <w:sz w:val="24"/>
          <w:szCs w:val="24"/>
          <w:lang w:val="en-GB"/>
        </w:rPr>
        <w:t xml:space="preserve"> responsibility to protect and bequeath to future generations their rights to their cultural heritage.</w:t>
      </w:r>
    </w:p>
    <w:sectPr w:rsidR="00375ABC" w:rsidRPr="00F13505" w:rsidSect="00F13505"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4BF"/>
    <w:rsid w:val="00061E87"/>
    <w:rsid w:val="0006587D"/>
    <w:rsid w:val="00076AC1"/>
    <w:rsid w:val="001B5E16"/>
    <w:rsid w:val="001F462E"/>
    <w:rsid w:val="001F4946"/>
    <w:rsid w:val="0021165C"/>
    <w:rsid w:val="002C34C2"/>
    <w:rsid w:val="00331C24"/>
    <w:rsid w:val="00375ABC"/>
    <w:rsid w:val="003B3A02"/>
    <w:rsid w:val="00454F7B"/>
    <w:rsid w:val="00467991"/>
    <w:rsid w:val="00475B19"/>
    <w:rsid w:val="004F6FA4"/>
    <w:rsid w:val="00554BD8"/>
    <w:rsid w:val="00623235"/>
    <w:rsid w:val="00675A5A"/>
    <w:rsid w:val="00701E00"/>
    <w:rsid w:val="00753E0A"/>
    <w:rsid w:val="0080333F"/>
    <w:rsid w:val="0084693C"/>
    <w:rsid w:val="0085222E"/>
    <w:rsid w:val="009343F4"/>
    <w:rsid w:val="0095095D"/>
    <w:rsid w:val="00A05394"/>
    <w:rsid w:val="00AC380D"/>
    <w:rsid w:val="00B07DD9"/>
    <w:rsid w:val="00B27556"/>
    <w:rsid w:val="00B94DEC"/>
    <w:rsid w:val="00BD1E76"/>
    <w:rsid w:val="00BF1926"/>
    <w:rsid w:val="00BF5A9E"/>
    <w:rsid w:val="00C051A5"/>
    <w:rsid w:val="00C632B6"/>
    <w:rsid w:val="00C717BA"/>
    <w:rsid w:val="00C85C62"/>
    <w:rsid w:val="00CF6618"/>
    <w:rsid w:val="00D524BF"/>
    <w:rsid w:val="00D54864"/>
    <w:rsid w:val="00E43410"/>
    <w:rsid w:val="00ED37A3"/>
    <w:rsid w:val="00F13505"/>
    <w:rsid w:val="00F369BF"/>
    <w:rsid w:val="00FC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717BA"/>
  </w:style>
  <w:style w:type="paragraph" w:customStyle="1" w:styleId="Default">
    <w:name w:val="Default"/>
    <w:rsid w:val="00B94DE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717BA"/>
  </w:style>
  <w:style w:type="paragraph" w:customStyle="1" w:styleId="Default">
    <w:name w:val="Default"/>
    <w:rsid w:val="00B94DE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9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1EBEC-48F7-4D36-AF28-4001DEFCA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1021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savvidou</dc:creator>
  <cp:lastModifiedBy>GRIMM Isabelle</cp:lastModifiedBy>
  <cp:revision>4</cp:revision>
  <cp:lastPrinted>2017-01-04T14:05:00Z</cp:lastPrinted>
  <dcterms:created xsi:type="dcterms:W3CDTF">2017-01-05T08:56:00Z</dcterms:created>
  <dcterms:modified xsi:type="dcterms:W3CDTF">2017-01-11T16:18:00Z</dcterms:modified>
</cp:coreProperties>
</file>